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A12" w:rsidRPr="005E5A12" w:rsidRDefault="005E5A12" w:rsidP="005E5A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sz w:val="48"/>
          <w:szCs w:val="24"/>
        </w:rPr>
      </w:pPr>
      <w:r w:rsidRPr="005E5A12">
        <w:rPr>
          <w:rFonts w:ascii="Arial" w:eastAsia="Times New Roman" w:hAnsi="Arial" w:cs="Arial"/>
          <w:b/>
          <w:bCs/>
          <w:color w:val="313131"/>
          <w:sz w:val="48"/>
          <w:szCs w:val="27"/>
        </w:rPr>
        <w:t>THURSDAY WOMEN'S BIBLE STUDY</w:t>
      </w:r>
    </w:p>
    <w:p w:rsidR="005E5A12" w:rsidRPr="005E5A12" w:rsidRDefault="005E5A12" w:rsidP="005E5A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sz w:val="40"/>
          <w:szCs w:val="24"/>
        </w:rPr>
      </w:pPr>
      <w:r w:rsidRPr="005E5A12">
        <w:rPr>
          <w:rFonts w:ascii="Arial" w:eastAsia="Times New Roman" w:hAnsi="Arial" w:cs="Arial"/>
          <w:color w:val="313131"/>
          <w:sz w:val="40"/>
          <w:szCs w:val="27"/>
        </w:rPr>
        <w:t>April 10th ~ 10:30 AM ~ ROMANS 5:12-21</w:t>
      </w:r>
    </w:p>
    <w:p w:rsidR="005E5A12" w:rsidRP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Pr="005E5A12" w:rsidRDefault="005E5A12" w:rsidP="005E5A1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5E5A12">
        <w:rPr>
          <w:rFonts w:ascii="Arial" w:eastAsia="Times New Roman" w:hAnsi="Arial" w:cs="Arial"/>
          <w:color w:val="313131"/>
          <w:sz w:val="27"/>
          <w:szCs w:val="27"/>
        </w:rPr>
        <w:t>According to v12 what two things did Adam introduce into the world and pass on</w:t>
      </w:r>
      <w:r w:rsidRPr="005E5A12">
        <w:rPr>
          <w:rFonts w:ascii="Arial" w:eastAsia="Times New Roman" w:hAnsi="Arial" w:cs="Arial"/>
          <w:color w:val="313131"/>
          <w:sz w:val="24"/>
          <w:szCs w:val="24"/>
        </w:rPr>
        <w:t xml:space="preserve"> </w:t>
      </w:r>
      <w:r w:rsidRPr="005E5A12">
        <w:rPr>
          <w:rFonts w:ascii="Arial" w:eastAsia="Times New Roman" w:hAnsi="Arial" w:cs="Arial"/>
          <w:color w:val="313131"/>
          <w:sz w:val="27"/>
          <w:szCs w:val="27"/>
        </w:rPr>
        <w:t>to his descendants?</w:t>
      </w:r>
    </w:p>
    <w:p w:rsid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P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Pr="005E5A12" w:rsidRDefault="005E5A12" w:rsidP="005E5A1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5E5A12">
        <w:rPr>
          <w:rFonts w:ascii="Arial" w:eastAsia="Times New Roman" w:hAnsi="Arial" w:cs="Arial"/>
          <w:color w:val="313131"/>
          <w:sz w:val="27"/>
          <w:szCs w:val="27"/>
        </w:rPr>
        <w:t>How can Paul say that "death spread to all men, because all sinned?" (Before the Law was given)</w:t>
      </w:r>
    </w:p>
    <w:p w:rsid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P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Pr="005E5A12" w:rsidRDefault="005E5A12" w:rsidP="005E5A1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5E5A12">
        <w:rPr>
          <w:rFonts w:ascii="Arial" w:eastAsia="Times New Roman" w:hAnsi="Arial" w:cs="Arial"/>
          <w:color w:val="313131"/>
          <w:sz w:val="27"/>
          <w:szCs w:val="27"/>
        </w:rPr>
        <w:t>How was sin different after the Law was given (v13)? How do we know people sinned before the Law was given? (14)</w:t>
      </w:r>
    </w:p>
    <w:p w:rsid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P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Pr="005E5A12" w:rsidRDefault="005E5A12" w:rsidP="005E5A1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5E5A12">
        <w:rPr>
          <w:rFonts w:ascii="Arial" w:eastAsia="Times New Roman" w:hAnsi="Arial" w:cs="Arial"/>
          <w:color w:val="313131"/>
          <w:sz w:val="27"/>
          <w:szCs w:val="27"/>
        </w:rPr>
        <w:t>How is Christ's "gift" different from Adam's offense? (vv15-16)</w:t>
      </w:r>
    </w:p>
    <w:p w:rsid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P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Pr="005E5A12" w:rsidRDefault="005E5A12" w:rsidP="005E5A1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5E5A12">
        <w:rPr>
          <w:rFonts w:ascii="Arial" w:eastAsia="Times New Roman" w:hAnsi="Arial" w:cs="Arial"/>
          <w:color w:val="313131"/>
          <w:sz w:val="27"/>
          <w:szCs w:val="27"/>
        </w:rPr>
        <w:t>How did Adam's actions affect the human race?  What were the effects of Christ's actions? (v17)</w:t>
      </w:r>
    </w:p>
    <w:p w:rsid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P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Pr="005E5A12" w:rsidRDefault="005E5A12" w:rsidP="005E5A1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5E5A12">
        <w:rPr>
          <w:rFonts w:ascii="Arial" w:eastAsia="Times New Roman" w:hAnsi="Arial" w:cs="Arial"/>
          <w:color w:val="313131"/>
          <w:sz w:val="27"/>
          <w:szCs w:val="27"/>
        </w:rPr>
        <w:t>How are Adam and Christ similar? (vv18-19)</w:t>
      </w:r>
    </w:p>
    <w:p w:rsid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bookmarkStart w:id="0" w:name="_GoBack"/>
      <w:bookmarkEnd w:id="0"/>
    </w:p>
    <w:p w:rsid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P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A06530" w:rsidRPr="005E5A12" w:rsidRDefault="005E5A12" w:rsidP="005E5A1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5E5A12">
        <w:rPr>
          <w:rFonts w:ascii="Arial" w:eastAsia="Times New Roman" w:hAnsi="Arial" w:cs="Arial"/>
          <w:color w:val="313131"/>
          <w:sz w:val="27"/>
          <w:szCs w:val="27"/>
        </w:rPr>
        <w:t xml:space="preserve">According to </w:t>
      </w:r>
      <w:proofErr w:type="spellStart"/>
      <w:r w:rsidRPr="005E5A12">
        <w:rPr>
          <w:rFonts w:ascii="Arial" w:eastAsia="Times New Roman" w:hAnsi="Arial" w:cs="Arial"/>
          <w:color w:val="313131"/>
          <w:sz w:val="27"/>
          <w:szCs w:val="27"/>
        </w:rPr>
        <w:t>vv</w:t>
      </w:r>
      <w:proofErr w:type="spellEnd"/>
      <w:r w:rsidRPr="005E5A12">
        <w:rPr>
          <w:rFonts w:ascii="Arial" w:eastAsia="Times New Roman" w:hAnsi="Arial" w:cs="Arial"/>
          <w:color w:val="313131"/>
          <w:sz w:val="27"/>
          <w:szCs w:val="27"/>
        </w:rPr>
        <w:t xml:space="preserve"> 20-21 what effect did God's Law have on sinful people? Why did God want His Law to have this effect?</w:t>
      </w:r>
    </w:p>
    <w:p w:rsid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5E5A12" w:rsidRPr="005E5A12" w:rsidRDefault="005E5A12" w:rsidP="005E5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sectPr w:rsidR="005E5A12" w:rsidRPr="005E5A12" w:rsidSect="005E5A12">
      <w:pgSz w:w="12240" w:h="15840"/>
      <w:pgMar w:top="90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51973"/>
    <w:multiLevelType w:val="hybridMultilevel"/>
    <w:tmpl w:val="9320DA4E"/>
    <w:lvl w:ilvl="0" w:tplc="5760795E">
      <w:start w:val="1"/>
      <w:numFmt w:val="decimal"/>
      <w:lvlText w:val="%1)"/>
      <w:lvlJc w:val="left"/>
      <w:pPr>
        <w:ind w:left="732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12"/>
    <w:rsid w:val="005E5A12"/>
    <w:rsid w:val="00A0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3E138"/>
  <w15:chartTrackingRefBased/>
  <w15:docId w15:val="{7DFFC6AE-89BB-4DC1-A319-517FF5CE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5E5A12"/>
  </w:style>
  <w:style w:type="paragraph" w:styleId="ListParagraph">
    <w:name w:val="List Paragraph"/>
    <w:basedOn w:val="Normal"/>
    <w:uiPriority w:val="34"/>
    <w:qFormat/>
    <w:rsid w:val="005E5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16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1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1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6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60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24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0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70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15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67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4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30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93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58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63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16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44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45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92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19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8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88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35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3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7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74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69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97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82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58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8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69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65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5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3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4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297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</cp:revision>
  <dcterms:created xsi:type="dcterms:W3CDTF">2025-04-16T19:13:00Z</dcterms:created>
  <dcterms:modified xsi:type="dcterms:W3CDTF">2025-04-16T19:16:00Z</dcterms:modified>
</cp:coreProperties>
</file>