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7A1D" w:rsidRDefault="00000000">
      <w:pPr>
        <w:pStyle w:val="BodyA"/>
        <w:spacing w:after="60"/>
        <w:jc w:val="center"/>
        <w:rPr>
          <w:rFonts w:ascii="Montserrat" w:eastAsia="Montserrat" w:hAnsi="Montserrat" w:cs="Montserrat"/>
          <w:b/>
          <w:bCs/>
          <w:color w:val="1D1B11"/>
          <w:u w:val="single" w:color="1D1B11"/>
        </w:rPr>
      </w:pPr>
      <w:r>
        <w:rPr>
          <w:rFonts w:ascii="Montserrat" w:eastAsia="Montserrat" w:hAnsi="Montserrat" w:cs="Montserrat"/>
          <w:b/>
          <w:bCs/>
          <w:color w:val="1D1B11"/>
          <w:u w:val="single" w:color="1D1B11"/>
        </w:rPr>
        <w:t xml:space="preserve">Compass Community Church </w:t>
      </w:r>
    </w:p>
    <w:p w:rsidR="009B7A1D" w:rsidRDefault="00000000">
      <w:pPr>
        <w:pStyle w:val="BodyA"/>
        <w:spacing w:after="200"/>
        <w:jc w:val="center"/>
        <w:rPr>
          <w:sz w:val="56"/>
          <w:szCs w:val="56"/>
        </w:rPr>
      </w:pPr>
      <w:r>
        <w:rPr>
          <w:sz w:val="56"/>
          <w:szCs w:val="56"/>
        </w:rPr>
        <w:t>Worship Team DNA</w:t>
      </w:r>
    </w:p>
    <w:p w:rsidR="009B7A1D" w:rsidRDefault="00000000">
      <w:pPr>
        <w:pStyle w:val="BodyA"/>
        <w:widowControl w:val="0"/>
        <w:spacing w:after="200"/>
        <w:jc w:val="center"/>
        <w:rPr>
          <w:rFonts w:ascii="Arial" w:eastAsia="Arial" w:hAnsi="Arial" w:cs="Arial"/>
          <w:b/>
          <w:bCs/>
          <w:sz w:val="40"/>
          <w:szCs w:val="40"/>
        </w:rPr>
      </w:pPr>
      <w:r>
        <w:rPr>
          <w:rFonts w:ascii="Arial" w:hAnsi="Arial"/>
          <w:b/>
          <w:bCs/>
          <w:sz w:val="40"/>
          <w:szCs w:val="40"/>
        </w:rPr>
        <w:t>Vision, Mission, Values, Expectations</w:t>
      </w:r>
    </w:p>
    <w:p w:rsidR="009B7A1D" w:rsidRDefault="00000000">
      <w:pPr>
        <w:pStyle w:val="BodyA"/>
        <w:widowControl w:val="0"/>
        <w:numPr>
          <w:ilvl w:val="0"/>
          <w:numId w:val="2"/>
        </w:numPr>
        <w:rPr>
          <w:rFonts w:ascii="Open Sans" w:hAnsi="Open Sans"/>
          <w:sz w:val="20"/>
          <w:szCs w:val="20"/>
        </w:rPr>
      </w:pPr>
      <w:r>
        <w:rPr>
          <w:rFonts w:ascii="Open Sans" w:hAnsi="Open Sans"/>
          <w:sz w:val="20"/>
          <w:szCs w:val="20"/>
          <w:u w:val="single"/>
        </w:rPr>
        <w:t>Vision Statement:</w:t>
      </w:r>
      <w:r>
        <w:rPr>
          <w:rFonts w:ascii="Open Sans" w:hAnsi="Open Sans"/>
          <w:sz w:val="20"/>
          <w:szCs w:val="20"/>
        </w:rPr>
        <w:t xml:space="preserve">  </w:t>
      </w:r>
    </w:p>
    <w:p w:rsidR="009B7A1D" w:rsidRDefault="00000000">
      <w:pPr>
        <w:pStyle w:val="BodyA"/>
        <w:widowControl w:val="0"/>
        <w:numPr>
          <w:ilvl w:val="1"/>
          <w:numId w:val="2"/>
        </w:numPr>
        <w:rPr>
          <w:rFonts w:ascii="Open Sans" w:hAnsi="Open Sans"/>
          <w:sz w:val="20"/>
          <w:szCs w:val="20"/>
        </w:rPr>
      </w:pPr>
      <w:r>
        <w:rPr>
          <w:rFonts w:ascii="Open Sans" w:hAnsi="Open Sans"/>
          <w:sz w:val="20"/>
          <w:szCs w:val="20"/>
        </w:rPr>
        <w:t xml:space="preserve">To create an </w:t>
      </w:r>
      <w:r>
        <w:rPr>
          <w:rFonts w:ascii="Open Sans" w:hAnsi="Open Sans"/>
          <w:b/>
          <w:bCs/>
          <w:sz w:val="20"/>
          <w:szCs w:val="20"/>
        </w:rPr>
        <w:t>atmosphere</w:t>
      </w:r>
      <w:r>
        <w:rPr>
          <w:rFonts w:ascii="Open Sans" w:hAnsi="Open Sans"/>
          <w:sz w:val="20"/>
          <w:szCs w:val="20"/>
        </w:rPr>
        <w:t xml:space="preserve"> that is </w:t>
      </w:r>
      <w:r>
        <w:rPr>
          <w:rFonts w:ascii="Open Sans" w:hAnsi="Open Sans"/>
          <w:b/>
          <w:bCs/>
          <w:sz w:val="20"/>
          <w:szCs w:val="20"/>
        </w:rPr>
        <w:t>safe</w:t>
      </w:r>
      <w:r>
        <w:rPr>
          <w:rFonts w:ascii="Open Sans" w:hAnsi="Open Sans"/>
          <w:sz w:val="20"/>
          <w:szCs w:val="20"/>
        </w:rPr>
        <w:t xml:space="preserve"> and </w:t>
      </w:r>
      <w:r>
        <w:rPr>
          <w:rFonts w:ascii="Open Sans" w:hAnsi="Open Sans"/>
          <w:b/>
          <w:bCs/>
          <w:sz w:val="20"/>
          <w:szCs w:val="20"/>
        </w:rPr>
        <w:t>secure</w:t>
      </w:r>
      <w:r>
        <w:rPr>
          <w:rFonts w:ascii="Open Sans" w:hAnsi="Open Sans"/>
          <w:sz w:val="20"/>
          <w:szCs w:val="20"/>
        </w:rPr>
        <w:t xml:space="preserve"> for </w:t>
      </w:r>
      <w:r>
        <w:rPr>
          <w:rFonts w:ascii="Open Sans" w:hAnsi="Open Sans"/>
          <w:b/>
          <w:bCs/>
          <w:sz w:val="20"/>
          <w:szCs w:val="20"/>
        </w:rPr>
        <w:t>every</w:t>
      </w:r>
      <w:r>
        <w:rPr>
          <w:rFonts w:ascii="Open Sans" w:hAnsi="Open Sans"/>
          <w:sz w:val="20"/>
          <w:szCs w:val="20"/>
        </w:rPr>
        <w:t xml:space="preserve"> person to </w:t>
      </w:r>
      <w:r>
        <w:rPr>
          <w:rFonts w:ascii="Open Sans" w:hAnsi="Open Sans"/>
          <w:b/>
          <w:bCs/>
          <w:sz w:val="20"/>
          <w:szCs w:val="20"/>
        </w:rPr>
        <w:t>experience</w:t>
      </w:r>
      <w:r>
        <w:rPr>
          <w:rFonts w:ascii="Open Sans" w:hAnsi="Open Sans"/>
          <w:sz w:val="20"/>
          <w:szCs w:val="20"/>
        </w:rPr>
        <w:t xml:space="preserve"> the presence of </w:t>
      </w:r>
      <w:r>
        <w:rPr>
          <w:rFonts w:ascii="Open Sans" w:hAnsi="Open Sans"/>
          <w:b/>
          <w:bCs/>
          <w:sz w:val="20"/>
          <w:szCs w:val="20"/>
        </w:rPr>
        <w:t>God</w:t>
      </w:r>
      <w:r>
        <w:rPr>
          <w:rFonts w:ascii="Open Sans" w:hAnsi="Open Sans"/>
          <w:sz w:val="20"/>
          <w:szCs w:val="20"/>
        </w:rPr>
        <w:t xml:space="preserve"> through </w:t>
      </w:r>
      <w:r>
        <w:rPr>
          <w:rFonts w:ascii="Open Sans" w:hAnsi="Open Sans"/>
          <w:b/>
          <w:bCs/>
          <w:sz w:val="20"/>
          <w:szCs w:val="20"/>
        </w:rPr>
        <w:t>everything</w:t>
      </w:r>
      <w:r>
        <w:rPr>
          <w:rFonts w:ascii="Open Sans" w:hAnsi="Open Sans"/>
          <w:sz w:val="20"/>
          <w:szCs w:val="20"/>
        </w:rPr>
        <w:t xml:space="preserve"> that is done.</w:t>
      </w:r>
    </w:p>
    <w:p w:rsidR="009B7A1D" w:rsidRDefault="00000000">
      <w:pPr>
        <w:pStyle w:val="BodyA"/>
        <w:widowControl w:val="0"/>
        <w:numPr>
          <w:ilvl w:val="0"/>
          <w:numId w:val="2"/>
        </w:numPr>
        <w:rPr>
          <w:rFonts w:ascii="Open Sans" w:hAnsi="Open Sans"/>
          <w:sz w:val="20"/>
          <w:szCs w:val="20"/>
        </w:rPr>
      </w:pPr>
      <w:r>
        <w:rPr>
          <w:rFonts w:ascii="Open Sans" w:hAnsi="Open Sans"/>
          <w:sz w:val="20"/>
          <w:szCs w:val="20"/>
          <w:u w:val="single"/>
        </w:rPr>
        <w:t>Mission Statement:</w:t>
      </w:r>
      <w:r>
        <w:rPr>
          <w:rFonts w:ascii="Open Sans" w:hAnsi="Open Sans"/>
          <w:sz w:val="20"/>
          <w:szCs w:val="20"/>
        </w:rPr>
        <w:t xml:space="preserve"> </w:t>
      </w:r>
    </w:p>
    <w:p w:rsidR="009B7A1D" w:rsidRDefault="00000000">
      <w:pPr>
        <w:pStyle w:val="BodyA"/>
        <w:widowControl w:val="0"/>
        <w:numPr>
          <w:ilvl w:val="1"/>
          <w:numId w:val="2"/>
        </w:numPr>
        <w:rPr>
          <w:rFonts w:ascii="Open Sans" w:hAnsi="Open Sans"/>
          <w:sz w:val="20"/>
          <w:szCs w:val="20"/>
        </w:rPr>
      </w:pPr>
      <w:r>
        <w:rPr>
          <w:rFonts w:ascii="Open Sans" w:hAnsi="Open Sans"/>
          <w:sz w:val="20"/>
          <w:szCs w:val="20"/>
        </w:rPr>
        <w:t xml:space="preserve">To use the </w:t>
      </w:r>
      <w:r>
        <w:rPr>
          <w:rFonts w:ascii="Open Sans" w:hAnsi="Open Sans"/>
          <w:b/>
          <w:bCs/>
          <w:sz w:val="20"/>
          <w:szCs w:val="20"/>
        </w:rPr>
        <w:t>gifts</w:t>
      </w:r>
      <w:r>
        <w:rPr>
          <w:rFonts w:ascii="Open Sans" w:hAnsi="Open Sans"/>
          <w:sz w:val="20"/>
          <w:szCs w:val="20"/>
        </w:rPr>
        <w:t xml:space="preserve"> that God has given us </w:t>
      </w:r>
      <w:r>
        <w:rPr>
          <w:rFonts w:ascii="Open Sans" w:hAnsi="Open Sans"/>
          <w:b/>
          <w:bCs/>
          <w:sz w:val="20"/>
          <w:szCs w:val="20"/>
        </w:rPr>
        <w:t xml:space="preserve">(less of us more of Him) </w:t>
      </w:r>
      <w:r>
        <w:rPr>
          <w:rFonts w:ascii="Open Sans" w:hAnsi="Open Sans"/>
          <w:sz w:val="20"/>
          <w:szCs w:val="20"/>
        </w:rPr>
        <w:t xml:space="preserve">to provide the most </w:t>
      </w:r>
      <w:r>
        <w:rPr>
          <w:rFonts w:ascii="Open Sans" w:hAnsi="Open Sans"/>
          <w:b/>
          <w:bCs/>
          <w:sz w:val="20"/>
          <w:szCs w:val="20"/>
        </w:rPr>
        <w:t>amazing</w:t>
      </w:r>
      <w:r>
        <w:rPr>
          <w:rFonts w:ascii="Open Sans" w:hAnsi="Open Sans"/>
          <w:sz w:val="20"/>
          <w:szCs w:val="20"/>
        </w:rPr>
        <w:t xml:space="preserve"> celebration where the </w:t>
      </w:r>
      <w:r>
        <w:rPr>
          <w:rFonts w:ascii="Open Sans" w:hAnsi="Open Sans"/>
          <w:b/>
          <w:bCs/>
          <w:sz w:val="20"/>
          <w:szCs w:val="20"/>
        </w:rPr>
        <w:t>presence</w:t>
      </w:r>
      <w:r>
        <w:rPr>
          <w:rFonts w:ascii="Open Sans" w:hAnsi="Open Sans"/>
          <w:sz w:val="20"/>
          <w:szCs w:val="20"/>
        </w:rPr>
        <w:t xml:space="preserve"> of God is </w:t>
      </w:r>
      <w:r>
        <w:rPr>
          <w:rFonts w:ascii="Open Sans" w:hAnsi="Open Sans"/>
          <w:b/>
          <w:bCs/>
          <w:sz w:val="20"/>
          <w:szCs w:val="20"/>
        </w:rPr>
        <w:t>experienced</w:t>
      </w:r>
      <w:r>
        <w:rPr>
          <w:rFonts w:ascii="Open Sans" w:hAnsi="Open Sans"/>
          <w:sz w:val="20"/>
          <w:szCs w:val="20"/>
        </w:rPr>
        <w:t xml:space="preserve"> in the </w:t>
      </w:r>
      <w:r>
        <w:rPr>
          <w:rFonts w:ascii="Open Sans" w:hAnsi="Open Sans"/>
          <w:b/>
          <w:bCs/>
          <w:sz w:val="20"/>
          <w:szCs w:val="20"/>
        </w:rPr>
        <w:t>lives</w:t>
      </w:r>
      <w:r>
        <w:rPr>
          <w:rFonts w:ascii="Open Sans" w:hAnsi="Open Sans"/>
          <w:sz w:val="20"/>
          <w:szCs w:val="20"/>
        </w:rPr>
        <w:t xml:space="preserve"> of the people in the seats.</w:t>
      </w:r>
    </w:p>
    <w:p w:rsidR="009B7A1D" w:rsidRDefault="00765438">
      <w:pPr>
        <w:pStyle w:val="BodyA"/>
        <w:widowControl w:val="0"/>
        <w:numPr>
          <w:ilvl w:val="0"/>
          <w:numId w:val="2"/>
        </w:numPr>
        <w:rPr>
          <w:rFonts w:ascii="Open Sans" w:hAnsi="Open Sans"/>
          <w:b/>
          <w:bCs/>
          <w:sz w:val="20"/>
          <w:szCs w:val="20"/>
        </w:rPr>
      </w:pPr>
      <w:r>
        <w:rPr>
          <w:rFonts w:ascii="Open Sans" w:hAnsi="Open Sans"/>
          <w:sz w:val="20"/>
          <w:szCs w:val="20"/>
          <w:u w:val="single"/>
        </w:rPr>
        <w:t>Worship Team</w:t>
      </w:r>
      <w:r w:rsidR="00000000">
        <w:rPr>
          <w:rFonts w:ascii="Open Sans" w:hAnsi="Open Sans"/>
          <w:sz w:val="20"/>
          <w:szCs w:val="20"/>
          <w:u w:val="single"/>
        </w:rPr>
        <w:t xml:space="preserve"> Values:</w:t>
      </w:r>
      <w:r w:rsidR="00000000">
        <w:rPr>
          <w:rFonts w:ascii="Open Sans" w:hAnsi="Open Sans"/>
          <w:sz w:val="20"/>
          <w:szCs w:val="20"/>
        </w:rPr>
        <w:t xml:space="preserve"> </w:t>
      </w:r>
      <w:r w:rsidR="00000000">
        <w:rPr>
          <w:rFonts w:ascii="Open Sans" w:hAnsi="Open Sans"/>
          <w:b/>
          <w:bCs/>
          <w:sz w:val="20"/>
          <w:szCs w:val="20"/>
        </w:rPr>
        <w:t> </w:t>
      </w:r>
    </w:p>
    <w:p w:rsidR="009B7A1D" w:rsidRDefault="00765438">
      <w:pPr>
        <w:pStyle w:val="BodyA"/>
        <w:widowControl w:val="0"/>
        <w:numPr>
          <w:ilvl w:val="1"/>
          <w:numId w:val="2"/>
        </w:numPr>
        <w:rPr>
          <w:rFonts w:ascii="Open Sans" w:hAnsi="Open Sans"/>
          <w:b/>
          <w:bCs/>
          <w:sz w:val="20"/>
          <w:szCs w:val="20"/>
          <w:lang w:val="de-DE"/>
        </w:rPr>
      </w:pPr>
      <w:proofErr w:type="spellStart"/>
      <w:r>
        <w:rPr>
          <w:rFonts w:ascii="Open Sans" w:hAnsi="Open Sans"/>
          <w:b/>
          <w:bCs/>
          <w:sz w:val="20"/>
          <w:szCs w:val="20"/>
          <w:lang w:val="de-DE"/>
        </w:rPr>
        <w:t>We</w:t>
      </w:r>
      <w:proofErr w:type="spellEnd"/>
      <w:r>
        <w:rPr>
          <w:rFonts w:ascii="Open Sans" w:hAnsi="Open Sans"/>
          <w:b/>
          <w:bCs/>
          <w:sz w:val="20"/>
          <w:szCs w:val="20"/>
          <w:lang w:val="de-DE"/>
        </w:rPr>
        <w:t xml:space="preserve"> </w:t>
      </w:r>
      <w:proofErr w:type="spellStart"/>
      <w:r>
        <w:rPr>
          <w:rFonts w:ascii="Open Sans" w:hAnsi="Open Sans"/>
          <w:b/>
          <w:bCs/>
          <w:sz w:val="20"/>
          <w:szCs w:val="20"/>
          <w:lang w:val="de-DE"/>
        </w:rPr>
        <w:t>are</w:t>
      </w:r>
      <w:proofErr w:type="spellEnd"/>
      <w:r>
        <w:rPr>
          <w:rFonts w:ascii="Open Sans" w:hAnsi="Open Sans"/>
          <w:b/>
          <w:bCs/>
          <w:sz w:val="20"/>
          <w:szCs w:val="20"/>
          <w:lang w:val="de-DE"/>
        </w:rPr>
        <w:t xml:space="preserve"> </w:t>
      </w:r>
      <w:proofErr w:type="spellStart"/>
      <w:r>
        <w:rPr>
          <w:rFonts w:ascii="Open Sans" w:hAnsi="Open Sans"/>
          <w:b/>
          <w:bCs/>
          <w:sz w:val="20"/>
          <w:szCs w:val="20"/>
          <w:lang w:val="de-DE"/>
        </w:rPr>
        <w:t>Colorful</w:t>
      </w:r>
      <w:proofErr w:type="spellEnd"/>
      <w:r w:rsidR="00000000">
        <w:rPr>
          <w:rFonts w:ascii="Open Sans" w:hAnsi="Open Sans"/>
          <w:b/>
          <w:bCs/>
          <w:sz w:val="20"/>
          <w:szCs w:val="20"/>
          <w:lang w:val="de-DE"/>
        </w:rPr>
        <w:t xml:space="preserve"> </w:t>
      </w:r>
      <w:r w:rsidR="00000000">
        <w:rPr>
          <w:rFonts w:ascii="Open Sans" w:hAnsi="Open Sans"/>
          <w:sz w:val="20"/>
          <w:szCs w:val="20"/>
        </w:rPr>
        <w:t xml:space="preserve">- we provide a celebration presentation that is diverse through the people that make up the team </w:t>
      </w:r>
      <w:r>
        <w:rPr>
          <w:rFonts w:ascii="Open Sans" w:hAnsi="Open Sans"/>
          <w:sz w:val="20"/>
          <w:szCs w:val="20"/>
        </w:rPr>
        <w:t>its</w:t>
      </w:r>
      <w:r w:rsidR="00000000">
        <w:rPr>
          <w:rFonts w:ascii="Open Sans" w:hAnsi="Open Sans"/>
          <w:sz w:val="20"/>
          <w:szCs w:val="20"/>
        </w:rPr>
        <w:t xml:space="preserve"> speakers, music and videos we play.</w:t>
      </w:r>
    </w:p>
    <w:p w:rsidR="009B7A1D" w:rsidRDefault="00765438">
      <w:pPr>
        <w:pStyle w:val="BodyA"/>
        <w:widowControl w:val="0"/>
        <w:numPr>
          <w:ilvl w:val="1"/>
          <w:numId w:val="2"/>
        </w:numPr>
        <w:rPr>
          <w:rFonts w:ascii="Open Sans" w:hAnsi="Open Sans"/>
          <w:b/>
          <w:bCs/>
          <w:sz w:val="20"/>
          <w:szCs w:val="20"/>
        </w:rPr>
      </w:pPr>
      <w:r>
        <w:rPr>
          <w:rFonts w:ascii="Open Sans" w:hAnsi="Open Sans"/>
          <w:b/>
          <w:bCs/>
          <w:sz w:val="20"/>
          <w:szCs w:val="20"/>
        </w:rPr>
        <w:t>It’s all about</w:t>
      </w:r>
      <w:r w:rsidR="00000000">
        <w:rPr>
          <w:rFonts w:ascii="Open Sans" w:hAnsi="Open Sans"/>
          <w:b/>
          <w:bCs/>
          <w:sz w:val="20"/>
          <w:szCs w:val="20"/>
        </w:rPr>
        <w:t xml:space="preserve"> Experience </w:t>
      </w:r>
      <w:r>
        <w:rPr>
          <w:rFonts w:ascii="Open Sans" w:hAnsi="Open Sans"/>
          <w:sz w:val="20"/>
          <w:szCs w:val="20"/>
        </w:rPr>
        <w:t>–</w:t>
      </w:r>
      <w:r w:rsidR="00000000">
        <w:rPr>
          <w:rFonts w:ascii="Open Sans" w:hAnsi="Open Sans"/>
          <w:sz w:val="20"/>
          <w:szCs w:val="20"/>
        </w:rPr>
        <w:t xml:space="preserve"> </w:t>
      </w:r>
      <w:r>
        <w:rPr>
          <w:rFonts w:ascii="Open Sans" w:hAnsi="Open Sans"/>
          <w:sz w:val="20"/>
          <w:szCs w:val="20"/>
        </w:rPr>
        <w:t xml:space="preserve">we seek to fall more and more in love with Jesus every time we worship.  </w:t>
      </w:r>
      <w:r w:rsidR="00000000">
        <w:rPr>
          <w:rFonts w:ascii="Open Sans" w:hAnsi="Open Sans"/>
          <w:sz w:val="20"/>
          <w:szCs w:val="20"/>
        </w:rPr>
        <w:t xml:space="preserve">we provide an </w:t>
      </w:r>
      <w:proofErr w:type="gramStart"/>
      <w:r w:rsidR="00000000">
        <w:rPr>
          <w:rFonts w:ascii="Open Sans" w:hAnsi="Open Sans"/>
          <w:sz w:val="20"/>
          <w:szCs w:val="20"/>
        </w:rPr>
        <w:t>15-20 minute</w:t>
      </w:r>
      <w:proofErr w:type="gramEnd"/>
      <w:r w:rsidR="00000000">
        <w:rPr>
          <w:rFonts w:ascii="Open Sans" w:hAnsi="Open Sans"/>
          <w:sz w:val="20"/>
          <w:szCs w:val="20"/>
        </w:rPr>
        <w:t xml:space="preserve"> worship set where we want people to have an experience with God through raising their hands, singing, closing their eyes, standing, crying</w:t>
      </w:r>
      <w:r>
        <w:rPr>
          <w:rFonts w:ascii="Open Sans" w:hAnsi="Open Sans"/>
          <w:sz w:val="20"/>
          <w:szCs w:val="20"/>
        </w:rPr>
        <w:t xml:space="preserve"> or just sitting all to fall more and more in love with Jesus</w:t>
      </w:r>
      <w:r w:rsidR="00000000">
        <w:rPr>
          <w:rFonts w:ascii="Open Sans" w:hAnsi="Open Sans"/>
          <w:sz w:val="20"/>
          <w:szCs w:val="20"/>
        </w:rPr>
        <w:t>.</w:t>
      </w:r>
    </w:p>
    <w:p w:rsidR="009B7A1D" w:rsidRDefault="00000000">
      <w:pPr>
        <w:pStyle w:val="BodyA"/>
        <w:widowControl w:val="0"/>
        <w:numPr>
          <w:ilvl w:val="1"/>
          <w:numId w:val="2"/>
        </w:numPr>
        <w:rPr>
          <w:rFonts w:ascii="Open Sans" w:hAnsi="Open Sans"/>
          <w:b/>
          <w:bCs/>
          <w:sz w:val="20"/>
          <w:szCs w:val="20"/>
        </w:rPr>
      </w:pPr>
      <w:r>
        <w:rPr>
          <w:rFonts w:ascii="Open Sans" w:hAnsi="Open Sans"/>
          <w:b/>
          <w:bCs/>
          <w:sz w:val="20"/>
          <w:szCs w:val="20"/>
        </w:rPr>
        <w:t xml:space="preserve">Words </w:t>
      </w:r>
      <w:r w:rsidR="00765438">
        <w:rPr>
          <w:rFonts w:ascii="Open Sans" w:hAnsi="Open Sans"/>
          <w:b/>
          <w:bCs/>
          <w:sz w:val="20"/>
          <w:szCs w:val="20"/>
        </w:rPr>
        <w:t>Matter</w:t>
      </w:r>
      <w:r>
        <w:rPr>
          <w:rFonts w:ascii="Open Sans" w:hAnsi="Open Sans"/>
          <w:sz w:val="20"/>
          <w:szCs w:val="20"/>
        </w:rPr>
        <w:t>- the words of our songs have life.  Each song we use, we intentionally pick them because of the words they have in them.  We want people to worship because of the words they sing not because how good the band sounds.</w:t>
      </w:r>
    </w:p>
    <w:p w:rsidR="009B7A1D" w:rsidRDefault="00765438">
      <w:pPr>
        <w:pStyle w:val="BodyA"/>
        <w:widowControl w:val="0"/>
        <w:numPr>
          <w:ilvl w:val="1"/>
          <w:numId w:val="2"/>
        </w:numPr>
        <w:rPr>
          <w:rFonts w:ascii="Open Sans" w:hAnsi="Open Sans"/>
          <w:b/>
          <w:bCs/>
          <w:sz w:val="20"/>
          <w:szCs w:val="20"/>
        </w:rPr>
      </w:pPr>
      <w:r>
        <w:rPr>
          <w:rFonts w:ascii="Open Sans" w:hAnsi="Open Sans"/>
          <w:b/>
          <w:bCs/>
          <w:sz w:val="20"/>
          <w:szCs w:val="20"/>
        </w:rPr>
        <w:t xml:space="preserve">Our Living Matters </w:t>
      </w:r>
      <w:r w:rsidR="00000000">
        <w:rPr>
          <w:rFonts w:ascii="Open Sans" w:hAnsi="Open Sans"/>
          <w:b/>
          <w:bCs/>
          <w:sz w:val="20"/>
          <w:szCs w:val="20"/>
        </w:rPr>
        <w:t xml:space="preserve">- </w:t>
      </w:r>
      <w:r w:rsidR="00000000">
        <w:rPr>
          <w:rFonts w:ascii="Open Sans" w:hAnsi="Open Sans"/>
          <w:sz w:val="20"/>
          <w:szCs w:val="20"/>
        </w:rPr>
        <w:t>we seek to model after the life of Jesus</w:t>
      </w:r>
      <w:r>
        <w:rPr>
          <w:rFonts w:ascii="Open Sans" w:hAnsi="Open Sans"/>
          <w:sz w:val="20"/>
          <w:szCs w:val="20"/>
        </w:rPr>
        <w:t xml:space="preserve"> in our daily living and life style.  It’s not about the show on stage but more about what God is doing in our lives through our serving and when all of the lights are off and no one is around.  </w:t>
      </w:r>
    </w:p>
    <w:p w:rsidR="009B7A1D" w:rsidRDefault="00000000">
      <w:pPr>
        <w:pStyle w:val="BodyA"/>
        <w:widowControl w:val="0"/>
        <w:numPr>
          <w:ilvl w:val="1"/>
          <w:numId w:val="2"/>
        </w:numPr>
        <w:rPr>
          <w:rFonts w:ascii="Open Sans" w:hAnsi="Open Sans"/>
          <w:b/>
          <w:bCs/>
          <w:sz w:val="20"/>
          <w:szCs w:val="20"/>
          <w:lang w:val="pt-PT"/>
        </w:rPr>
      </w:pPr>
      <w:r>
        <w:rPr>
          <w:rFonts w:ascii="Open Sans" w:hAnsi="Open Sans"/>
          <w:b/>
          <w:bCs/>
          <w:sz w:val="20"/>
          <w:szCs w:val="20"/>
          <w:lang w:val="pt-PT"/>
        </w:rPr>
        <w:t xml:space="preserve">Team - </w:t>
      </w:r>
      <w:r>
        <w:rPr>
          <w:rFonts w:ascii="Open Sans" w:hAnsi="Open Sans"/>
          <w:sz w:val="20"/>
          <w:szCs w:val="20"/>
        </w:rPr>
        <w:t xml:space="preserve">we are one.  We serve on many different teams but we are one.  We serve together, laugh together, cry together, celebrate together and </w:t>
      </w:r>
      <w:r w:rsidR="00765438">
        <w:rPr>
          <w:rFonts w:ascii="Open Sans" w:hAnsi="Open Sans"/>
          <w:sz w:val="20"/>
          <w:szCs w:val="20"/>
        </w:rPr>
        <w:t>win</w:t>
      </w:r>
      <w:r>
        <w:rPr>
          <w:rFonts w:ascii="Open Sans" w:hAnsi="Open Sans"/>
          <w:sz w:val="20"/>
          <w:szCs w:val="20"/>
        </w:rPr>
        <w:t xml:space="preserve"> together.</w:t>
      </w:r>
    </w:p>
    <w:p w:rsidR="009B7A1D" w:rsidRDefault="00000000">
      <w:pPr>
        <w:pStyle w:val="BodyA"/>
        <w:widowControl w:val="0"/>
        <w:numPr>
          <w:ilvl w:val="0"/>
          <w:numId w:val="2"/>
        </w:numPr>
        <w:rPr>
          <w:rFonts w:ascii="Open Sans" w:hAnsi="Open Sans"/>
          <w:b/>
          <w:bCs/>
          <w:sz w:val="20"/>
          <w:szCs w:val="20"/>
        </w:rPr>
      </w:pPr>
      <w:r>
        <w:rPr>
          <w:rFonts w:ascii="Open Sans" w:hAnsi="Open Sans"/>
          <w:sz w:val="20"/>
          <w:szCs w:val="20"/>
          <w:u w:val="single"/>
        </w:rPr>
        <w:t>Team Member Expectations:</w:t>
      </w:r>
      <w:r>
        <w:rPr>
          <w:rFonts w:ascii="Open Sans" w:hAnsi="Open Sans"/>
          <w:sz w:val="20"/>
          <w:szCs w:val="20"/>
        </w:rPr>
        <w:t xml:space="preserve"> </w:t>
      </w:r>
      <w:r>
        <w:rPr>
          <w:rFonts w:ascii="Open Sans" w:hAnsi="Open Sans"/>
          <w:b/>
          <w:bCs/>
          <w:sz w:val="20"/>
          <w:szCs w:val="20"/>
        </w:rPr>
        <w:t> </w:t>
      </w:r>
    </w:p>
    <w:p w:rsidR="009B7A1D" w:rsidRDefault="00000000">
      <w:pPr>
        <w:pStyle w:val="BodyA"/>
        <w:widowControl w:val="0"/>
        <w:numPr>
          <w:ilvl w:val="1"/>
          <w:numId w:val="2"/>
        </w:numPr>
        <w:rPr>
          <w:rFonts w:ascii="Open Sans" w:hAnsi="Open Sans"/>
          <w:b/>
          <w:bCs/>
          <w:sz w:val="20"/>
          <w:szCs w:val="20"/>
        </w:rPr>
      </w:pPr>
      <w:r>
        <w:rPr>
          <w:rFonts w:ascii="Open Sans" w:hAnsi="Open Sans"/>
          <w:b/>
          <w:bCs/>
          <w:sz w:val="20"/>
          <w:szCs w:val="20"/>
        </w:rPr>
        <w:t xml:space="preserve">Be Connected to God - </w:t>
      </w:r>
      <w:r>
        <w:rPr>
          <w:rFonts w:ascii="Open Sans" w:hAnsi="Open Sans"/>
          <w:sz w:val="20"/>
          <w:szCs w:val="20"/>
        </w:rPr>
        <w:t>have a rhythm for spending time with God.  This would include reading your bible daily and have a daily prayer life.  Consider the “bible app.”</w:t>
      </w:r>
    </w:p>
    <w:p w:rsidR="009B7A1D" w:rsidRDefault="00000000">
      <w:pPr>
        <w:pStyle w:val="BodyA"/>
        <w:widowControl w:val="0"/>
        <w:numPr>
          <w:ilvl w:val="1"/>
          <w:numId w:val="2"/>
        </w:numPr>
        <w:rPr>
          <w:rFonts w:ascii="Open Sans" w:hAnsi="Open Sans"/>
          <w:b/>
          <w:bCs/>
          <w:sz w:val="20"/>
          <w:szCs w:val="20"/>
        </w:rPr>
      </w:pPr>
      <w:r>
        <w:rPr>
          <w:rFonts w:ascii="Open Sans" w:hAnsi="Open Sans"/>
          <w:b/>
          <w:bCs/>
          <w:sz w:val="20"/>
          <w:szCs w:val="20"/>
        </w:rPr>
        <w:t xml:space="preserve">Be On Time </w:t>
      </w:r>
      <w:r>
        <w:rPr>
          <w:rFonts w:ascii="Open Sans" w:hAnsi="Open Sans"/>
          <w:sz w:val="20"/>
          <w:szCs w:val="20"/>
        </w:rPr>
        <w:t>- be punctual and if you are going to be late, please inform your team leader as soon as possible.</w:t>
      </w:r>
    </w:p>
    <w:p w:rsidR="009B7A1D" w:rsidRDefault="00000000">
      <w:pPr>
        <w:pStyle w:val="BodyA"/>
        <w:widowControl w:val="0"/>
        <w:numPr>
          <w:ilvl w:val="1"/>
          <w:numId w:val="2"/>
        </w:numPr>
        <w:rPr>
          <w:rFonts w:ascii="Open Sans" w:hAnsi="Open Sans"/>
          <w:b/>
          <w:bCs/>
          <w:sz w:val="20"/>
          <w:szCs w:val="20"/>
        </w:rPr>
      </w:pPr>
      <w:r>
        <w:rPr>
          <w:rFonts w:ascii="Open Sans" w:hAnsi="Open Sans"/>
          <w:b/>
          <w:bCs/>
          <w:sz w:val="20"/>
          <w:szCs w:val="20"/>
        </w:rPr>
        <w:t xml:space="preserve">Be Teachable </w:t>
      </w:r>
      <w:r>
        <w:rPr>
          <w:rFonts w:ascii="Open Sans" w:hAnsi="Open Sans"/>
          <w:sz w:val="20"/>
          <w:szCs w:val="20"/>
        </w:rPr>
        <w:t>- be open to feedback on areas of growth and improvement or drop balls.</w:t>
      </w:r>
    </w:p>
    <w:p w:rsidR="009B7A1D" w:rsidRDefault="00000000">
      <w:pPr>
        <w:pStyle w:val="BodyA"/>
        <w:widowControl w:val="0"/>
        <w:numPr>
          <w:ilvl w:val="1"/>
          <w:numId w:val="2"/>
        </w:numPr>
        <w:rPr>
          <w:rFonts w:ascii="Open Sans" w:hAnsi="Open Sans"/>
          <w:b/>
          <w:bCs/>
          <w:sz w:val="20"/>
          <w:szCs w:val="20"/>
        </w:rPr>
      </w:pPr>
      <w:r>
        <w:rPr>
          <w:rFonts w:ascii="Open Sans" w:hAnsi="Open Sans"/>
          <w:b/>
          <w:bCs/>
          <w:sz w:val="20"/>
          <w:szCs w:val="20"/>
        </w:rPr>
        <w:t xml:space="preserve">Be Prepared - </w:t>
      </w:r>
      <w:r>
        <w:rPr>
          <w:rFonts w:ascii="Open Sans" w:hAnsi="Open Sans"/>
          <w:sz w:val="20"/>
          <w:szCs w:val="20"/>
        </w:rPr>
        <w:t>be ready and prepared to perform your role with excellence.</w:t>
      </w:r>
    </w:p>
    <w:p w:rsidR="009B7A1D" w:rsidRDefault="00000000">
      <w:pPr>
        <w:pStyle w:val="BodyA"/>
        <w:widowControl w:val="0"/>
        <w:numPr>
          <w:ilvl w:val="1"/>
          <w:numId w:val="2"/>
        </w:numPr>
        <w:rPr>
          <w:rFonts w:ascii="Open Sans" w:hAnsi="Open Sans"/>
          <w:b/>
          <w:bCs/>
          <w:sz w:val="20"/>
          <w:szCs w:val="20"/>
        </w:rPr>
      </w:pPr>
      <w:r>
        <w:rPr>
          <w:rFonts w:ascii="Open Sans" w:hAnsi="Open Sans"/>
          <w:b/>
          <w:bCs/>
          <w:sz w:val="20"/>
          <w:szCs w:val="20"/>
        </w:rPr>
        <w:t xml:space="preserve">Be Flexible - </w:t>
      </w:r>
      <w:r>
        <w:rPr>
          <w:rFonts w:ascii="Open Sans" w:hAnsi="Open Sans"/>
          <w:sz w:val="20"/>
          <w:szCs w:val="20"/>
        </w:rPr>
        <w:t>be willing to change things up.</w:t>
      </w:r>
      <w:r>
        <w:rPr>
          <w:rFonts w:ascii="Open Sans" w:hAnsi="Open Sans"/>
          <w:b/>
          <w:bCs/>
          <w:sz w:val="20"/>
          <w:szCs w:val="20"/>
        </w:rPr>
        <w:t xml:space="preserve">  </w:t>
      </w:r>
    </w:p>
    <w:p w:rsidR="009B7A1D" w:rsidRDefault="00000000">
      <w:pPr>
        <w:pStyle w:val="BodyA"/>
        <w:widowControl w:val="0"/>
        <w:numPr>
          <w:ilvl w:val="1"/>
          <w:numId w:val="2"/>
        </w:numPr>
        <w:rPr>
          <w:rFonts w:ascii="Open Sans" w:hAnsi="Open Sans"/>
          <w:b/>
          <w:bCs/>
          <w:sz w:val="20"/>
          <w:szCs w:val="20"/>
        </w:rPr>
      </w:pPr>
      <w:r>
        <w:rPr>
          <w:rFonts w:ascii="Open Sans" w:hAnsi="Open Sans"/>
          <w:b/>
          <w:bCs/>
          <w:sz w:val="20"/>
          <w:szCs w:val="20"/>
        </w:rPr>
        <w:t xml:space="preserve">Be Present - </w:t>
      </w:r>
      <w:r>
        <w:rPr>
          <w:rFonts w:ascii="Open Sans" w:hAnsi="Open Sans"/>
          <w:sz w:val="20"/>
          <w:szCs w:val="20"/>
        </w:rPr>
        <w:t>when you are not schedule to serve, continue to hold the value of attending church.  Sitting in the seats gives you the opportunity to observe and see things that you would not usually see when serving.</w:t>
      </w:r>
    </w:p>
    <w:p w:rsidR="009B7A1D" w:rsidRDefault="00000000">
      <w:pPr>
        <w:pStyle w:val="BodyA"/>
        <w:widowControl w:val="0"/>
        <w:numPr>
          <w:ilvl w:val="1"/>
          <w:numId w:val="2"/>
        </w:numPr>
        <w:rPr>
          <w:rFonts w:ascii="Open Sans" w:hAnsi="Open Sans"/>
          <w:b/>
          <w:bCs/>
          <w:sz w:val="20"/>
          <w:szCs w:val="20"/>
        </w:rPr>
      </w:pPr>
      <w:r>
        <w:rPr>
          <w:rFonts w:ascii="Open Sans" w:hAnsi="Open Sans"/>
          <w:b/>
          <w:bCs/>
          <w:sz w:val="20"/>
          <w:szCs w:val="20"/>
        </w:rPr>
        <w:t xml:space="preserve">Be the part - </w:t>
      </w:r>
      <w:r>
        <w:rPr>
          <w:rFonts w:ascii="Open Sans" w:hAnsi="Open Sans"/>
          <w:sz w:val="20"/>
          <w:szCs w:val="20"/>
        </w:rPr>
        <w:t>strive to be the life that people see on Sunday mornings in your everyday life.</w:t>
      </w:r>
    </w:p>
    <w:p w:rsidR="009B7A1D" w:rsidRDefault="00000000">
      <w:pPr>
        <w:pStyle w:val="BodyA"/>
        <w:widowControl w:val="0"/>
        <w:numPr>
          <w:ilvl w:val="1"/>
          <w:numId w:val="2"/>
        </w:numPr>
        <w:rPr>
          <w:rFonts w:ascii="Open Sans" w:hAnsi="Open Sans"/>
          <w:sz w:val="20"/>
          <w:szCs w:val="20"/>
        </w:rPr>
      </w:pPr>
      <w:r>
        <w:rPr>
          <w:rFonts w:ascii="Open Sans" w:hAnsi="Open Sans"/>
          <w:b/>
          <w:bCs/>
          <w:sz w:val="20"/>
          <w:szCs w:val="20"/>
        </w:rPr>
        <w:t>Be a part of the Big Church Community -</w:t>
      </w:r>
      <w:r>
        <w:rPr>
          <w:rFonts w:ascii="Open Sans" w:hAnsi="Open Sans"/>
          <w:sz w:val="20"/>
          <w:szCs w:val="20"/>
        </w:rPr>
        <w:t xml:space="preserve"> be in relationship with others in the church.  You will usually have a great connection with the celebration team because you know them.  Be bold and build healthy relationships with others sitting in the seats.</w:t>
      </w:r>
    </w:p>
    <w:p w:rsidR="009B7A1D" w:rsidRPr="00765438" w:rsidRDefault="00000000" w:rsidP="00765438">
      <w:pPr>
        <w:pStyle w:val="BodyA"/>
        <w:widowControl w:val="0"/>
        <w:numPr>
          <w:ilvl w:val="1"/>
          <w:numId w:val="2"/>
        </w:numPr>
        <w:rPr>
          <w:rFonts w:ascii="Open Sans" w:hAnsi="Open Sans"/>
          <w:sz w:val="20"/>
          <w:szCs w:val="20"/>
          <w:lang w:val="pt-PT"/>
        </w:rPr>
      </w:pPr>
      <w:r w:rsidRPr="00F768E3">
        <w:rPr>
          <w:rFonts w:ascii="Open Sans" w:hAnsi="Open Sans"/>
          <w:sz w:val="20"/>
          <w:szCs w:val="20"/>
          <w:lang w:val="pt-PT"/>
        </w:rPr>
        <w:t xml:space="preserve">BE </w:t>
      </w:r>
      <w:r w:rsidRPr="00F768E3">
        <w:rPr>
          <w:rFonts w:ascii="Open Sans" w:hAnsi="Open Sans"/>
          <w:b/>
          <w:bCs/>
          <w:sz w:val="20"/>
          <w:szCs w:val="20"/>
          <w:u w:val="single"/>
        </w:rPr>
        <w:t>Faithful</w:t>
      </w:r>
      <w:r w:rsidRPr="00F768E3">
        <w:rPr>
          <w:rFonts w:ascii="Open Sans" w:hAnsi="Open Sans"/>
          <w:sz w:val="20"/>
          <w:szCs w:val="20"/>
        </w:rPr>
        <w:t xml:space="preserve">, </w:t>
      </w:r>
      <w:r w:rsidRPr="00F768E3">
        <w:rPr>
          <w:rFonts w:ascii="Open Sans" w:hAnsi="Open Sans"/>
          <w:sz w:val="20"/>
          <w:szCs w:val="20"/>
          <w:lang w:val="de-DE"/>
        </w:rPr>
        <w:t>BE</w:t>
      </w:r>
      <w:r w:rsidRPr="00F768E3">
        <w:rPr>
          <w:rFonts w:ascii="Open Sans" w:hAnsi="Open Sans"/>
          <w:sz w:val="20"/>
          <w:szCs w:val="20"/>
        </w:rPr>
        <w:t xml:space="preserve"> </w:t>
      </w:r>
      <w:r w:rsidRPr="00F768E3">
        <w:rPr>
          <w:rFonts w:ascii="Open Sans" w:hAnsi="Open Sans"/>
          <w:b/>
          <w:bCs/>
          <w:sz w:val="20"/>
          <w:szCs w:val="20"/>
          <w:u w:val="single"/>
        </w:rPr>
        <w:t>Available</w:t>
      </w:r>
      <w:r w:rsidRPr="00F768E3">
        <w:rPr>
          <w:rFonts w:ascii="Open Sans" w:hAnsi="Open Sans"/>
          <w:sz w:val="20"/>
          <w:szCs w:val="20"/>
        </w:rPr>
        <w:t xml:space="preserve">. HAVE </w:t>
      </w:r>
      <w:r w:rsidRPr="00F768E3">
        <w:rPr>
          <w:rFonts w:ascii="Open Sans" w:hAnsi="Open Sans"/>
          <w:b/>
          <w:bCs/>
          <w:sz w:val="20"/>
          <w:szCs w:val="20"/>
          <w:u w:val="single"/>
        </w:rPr>
        <w:t>Character</w:t>
      </w:r>
      <w:r w:rsidRPr="00F768E3">
        <w:rPr>
          <w:rFonts w:ascii="Open Sans" w:hAnsi="Open Sans"/>
          <w:sz w:val="20"/>
          <w:szCs w:val="20"/>
        </w:rPr>
        <w:t xml:space="preserve">, </w:t>
      </w:r>
      <w:r w:rsidR="00F768E3" w:rsidRPr="00F768E3">
        <w:rPr>
          <w:rFonts w:ascii="Open Sans" w:hAnsi="Open Sans"/>
          <w:sz w:val="20"/>
          <w:szCs w:val="20"/>
        </w:rPr>
        <w:t xml:space="preserve">Have </w:t>
      </w:r>
      <w:r w:rsidR="00F768E3" w:rsidRPr="00F768E3">
        <w:rPr>
          <w:rFonts w:ascii="Open Sans" w:hAnsi="Open Sans"/>
          <w:b/>
          <w:bCs/>
          <w:sz w:val="20"/>
          <w:szCs w:val="20"/>
          <w:u w:val="single"/>
        </w:rPr>
        <w:t>Culture</w:t>
      </w:r>
      <w:r w:rsidR="00F768E3" w:rsidRPr="00F768E3">
        <w:rPr>
          <w:rFonts w:ascii="Open Sans" w:hAnsi="Open Sans"/>
          <w:sz w:val="20"/>
          <w:szCs w:val="20"/>
        </w:rPr>
        <w:t xml:space="preserve">, </w:t>
      </w:r>
      <w:r w:rsidRPr="00F768E3">
        <w:rPr>
          <w:rFonts w:ascii="Open Sans" w:hAnsi="Open Sans"/>
          <w:sz w:val="20"/>
          <w:szCs w:val="20"/>
          <w:lang w:val="de-DE"/>
        </w:rPr>
        <w:t>BE</w:t>
      </w:r>
      <w:r w:rsidRPr="00F768E3">
        <w:rPr>
          <w:rFonts w:ascii="Open Sans" w:hAnsi="Open Sans"/>
          <w:sz w:val="20"/>
          <w:szCs w:val="20"/>
        </w:rPr>
        <w:t xml:space="preserve"> </w:t>
      </w:r>
      <w:r w:rsidRPr="00F768E3">
        <w:rPr>
          <w:rFonts w:ascii="Open Sans" w:hAnsi="Open Sans"/>
          <w:b/>
          <w:bCs/>
          <w:sz w:val="20"/>
          <w:szCs w:val="20"/>
          <w:u w:val="single"/>
        </w:rPr>
        <w:t>Teachable</w:t>
      </w:r>
    </w:p>
    <w:p w:rsidR="00765438" w:rsidRDefault="00765438">
      <w:pPr>
        <w:pStyle w:val="BodyA"/>
        <w:spacing w:after="60"/>
        <w:jc w:val="center"/>
        <w:rPr>
          <w:rFonts w:ascii="Montserrat" w:eastAsia="Montserrat" w:hAnsi="Montserrat" w:cs="Montserrat"/>
          <w:b/>
          <w:bCs/>
          <w:color w:val="1D1B11"/>
          <w:u w:val="single" w:color="1D1B11"/>
        </w:rPr>
      </w:pPr>
    </w:p>
    <w:p w:rsidR="00765438" w:rsidRDefault="00765438">
      <w:pPr>
        <w:pStyle w:val="BodyA"/>
        <w:spacing w:after="60"/>
        <w:jc w:val="center"/>
        <w:rPr>
          <w:rFonts w:ascii="Montserrat" w:eastAsia="Montserrat" w:hAnsi="Montserrat" w:cs="Montserrat"/>
          <w:b/>
          <w:bCs/>
          <w:color w:val="1D1B11"/>
          <w:u w:val="single" w:color="1D1B11"/>
        </w:rPr>
      </w:pPr>
    </w:p>
    <w:p w:rsidR="009B7A1D" w:rsidRDefault="00000000">
      <w:pPr>
        <w:pStyle w:val="BodyA"/>
        <w:spacing w:after="60"/>
        <w:jc w:val="center"/>
        <w:rPr>
          <w:rFonts w:ascii="Montserrat" w:eastAsia="Montserrat" w:hAnsi="Montserrat" w:cs="Montserrat"/>
          <w:b/>
          <w:bCs/>
          <w:color w:val="1D1B11"/>
          <w:u w:val="single" w:color="1D1B11"/>
        </w:rPr>
      </w:pPr>
      <w:r>
        <w:rPr>
          <w:rFonts w:ascii="Montserrat" w:eastAsia="Montserrat" w:hAnsi="Montserrat" w:cs="Montserrat"/>
          <w:b/>
          <w:bCs/>
          <w:color w:val="1D1B11"/>
          <w:u w:val="single" w:color="1D1B11"/>
        </w:rPr>
        <w:t>WORSHIP</w:t>
      </w:r>
      <w:r>
        <w:rPr>
          <w:rFonts w:ascii="Montserrat" w:eastAsia="Montserrat" w:hAnsi="Montserrat" w:cs="Montserrat"/>
          <w:b/>
          <w:bCs/>
          <w:color w:val="1D1B11"/>
          <w:u w:val="single" w:color="1D1B11"/>
          <w:lang w:val="de-DE"/>
        </w:rPr>
        <w:t xml:space="preserve"> TEAM INFORMATION </w:t>
      </w:r>
    </w:p>
    <w:p w:rsidR="009B7A1D" w:rsidRDefault="00000000">
      <w:pPr>
        <w:pStyle w:val="BodyA"/>
        <w:spacing w:after="60"/>
        <w:rPr>
          <w:rFonts w:ascii="Open Sans" w:eastAsia="Open Sans" w:hAnsi="Open Sans" w:cs="Open Sans"/>
          <w:color w:val="1D1B11"/>
          <w:sz w:val="22"/>
          <w:szCs w:val="22"/>
          <w:u w:color="1D1B11"/>
        </w:rPr>
      </w:pPr>
      <w:r>
        <w:rPr>
          <w:rFonts w:ascii="Open Sans" w:hAnsi="Open Sans"/>
          <w:color w:val="1D1B11"/>
          <w:sz w:val="22"/>
          <w:szCs w:val="22"/>
          <w:u w:color="1D1B11"/>
        </w:rPr>
        <w:t xml:space="preserve">Thank you for your interest in serving on the Compass Community Church Worship Team. It is our desire to create a team of godly, servant-minded musicians who want to bless the people of our church by leading them in Christ centered, God exalting, truth driven worship. In the following pages you will find important </w:t>
      </w:r>
      <w:r>
        <w:rPr>
          <w:rFonts w:ascii="Open Sans" w:hAnsi="Open Sans"/>
          <w:color w:val="1D1B11"/>
          <w:sz w:val="22"/>
          <w:szCs w:val="22"/>
          <w:u w:color="1D1B11"/>
        </w:rPr>
        <w:lastRenderedPageBreak/>
        <w:t>information on how we strive to accomplish this. Please read and consider the following points. If you are interested in applying after reading through this material, please request a Worship Team Member Application</w:t>
      </w:r>
      <w:r w:rsidR="00F768E3">
        <w:rPr>
          <w:rFonts w:ascii="Open Sans" w:hAnsi="Open Sans"/>
          <w:color w:val="1D1B11"/>
          <w:sz w:val="22"/>
          <w:szCs w:val="22"/>
          <w:u w:color="1D1B11"/>
        </w:rPr>
        <w:t>.</w:t>
      </w:r>
    </w:p>
    <w:p w:rsidR="009B7A1D" w:rsidRDefault="009B7A1D">
      <w:pPr>
        <w:pStyle w:val="BodyA"/>
        <w:spacing w:after="60"/>
        <w:rPr>
          <w:rFonts w:ascii="Franklin Gothic Book" w:eastAsia="Franklin Gothic Book" w:hAnsi="Franklin Gothic Book" w:cs="Franklin Gothic Book"/>
          <w:b/>
          <w:bCs/>
          <w:color w:val="1D1B11"/>
          <w:u w:color="1D1B11"/>
        </w:rPr>
      </w:pPr>
    </w:p>
    <w:p w:rsidR="009B7A1D" w:rsidRDefault="00000000">
      <w:pPr>
        <w:pStyle w:val="BodyA"/>
        <w:spacing w:after="60"/>
        <w:jc w:val="center"/>
        <w:rPr>
          <w:rFonts w:ascii="Montserrat" w:eastAsia="Montserrat" w:hAnsi="Montserrat" w:cs="Montserrat"/>
          <w:color w:val="1D1B11"/>
          <w:u w:color="1D1B11"/>
        </w:rPr>
      </w:pPr>
      <w:r>
        <w:rPr>
          <w:rFonts w:ascii="Montserrat" w:eastAsia="Montserrat" w:hAnsi="Montserrat" w:cs="Montserrat"/>
          <w:b/>
          <w:bCs/>
          <w:color w:val="1D1B11"/>
          <w:u w:val="single" w:color="1D1B11"/>
        </w:rPr>
        <w:t>LIFESTYLES OF WORSHIP</w:t>
      </w:r>
    </w:p>
    <w:p w:rsidR="009B7A1D" w:rsidRDefault="00000000">
      <w:pPr>
        <w:pStyle w:val="BodyA"/>
        <w:spacing w:after="60"/>
        <w:rPr>
          <w:rFonts w:ascii="Open Sans" w:eastAsia="Open Sans" w:hAnsi="Open Sans" w:cs="Open Sans"/>
          <w:color w:val="1D1B11"/>
          <w:sz w:val="22"/>
          <w:szCs w:val="22"/>
          <w:u w:color="1D1B11"/>
        </w:rPr>
      </w:pPr>
      <w:r>
        <w:rPr>
          <w:rFonts w:ascii="Open Sans" w:hAnsi="Open Sans"/>
          <w:color w:val="1D1B11"/>
          <w:sz w:val="22"/>
          <w:szCs w:val="22"/>
          <w:u w:color="1D1B11"/>
        </w:rPr>
        <w:t xml:space="preserve">Since God desires a life of worship from His followers, members of the Music Team must be consistently living out lifestyles of worship. This means the team member will be someone who seeks to bring God glory in every aspect of their life (in their relationships </w:t>
      </w:r>
      <w:r>
        <w:rPr>
          <w:rFonts w:ascii="Open Sans" w:hAnsi="Open Sans"/>
          <w:i/>
          <w:iCs/>
          <w:color w:val="1D1B11"/>
          <w:sz w:val="22"/>
          <w:szCs w:val="22"/>
          <w:u w:color="1D1B11"/>
        </w:rPr>
        <w:t>(Eph 4:2-3, 1 Co 6:18-20)</w:t>
      </w:r>
      <w:r>
        <w:rPr>
          <w:rFonts w:ascii="Open Sans" w:hAnsi="Open Sans"/>
          <w:color w:val="1D1B11"/>
          <w:sz w:val="22"/>
          <w:szCs w:val="22"/>
          <w:u w:color="1D1B11"/>
        </w:rPr>
        <w:t xml:space="preserve">, in their media consumption </w:t>
      </w:r>
      <w:r>
        <w:rPr>
          <w:rFonts w:ascii="Open Sans" w:hAnsi="Open Sans"/>
          <w:i/>
          <w:iCs/>
          <w:color w:val="1D1B11"/>
          <w:sz w:val="22"/>
          <w:szCs w:val="22"/>
          <w:u w:color="1D1B11"/>
          <w:lang w:val="it-IT"/>
        </w:rPr>
        <w:t>(Phil 4:8)</w:t>
      </w:r>
      <w:r>
        <w:rPr>
          <w:rFonts w:ascii="Open Sans" w:hAnsi="Open Sans"/>
          <w:color w:val="1D1B11"/>
          <w:sz w:val="22"/>
          <w:szCs w:val="22"/>
          <w:u w:color="1D1B11"/>
        </w:rPr>
        <w:t xml:space="preserve">, in their online behavior </w:t>
      </w:r>
      <w:r>
        <w:rPr>
          <w:rFonts w:ascii="Open Sans" w:hAnsi="Open Sans"/>
          <w:i/>
          <w:iCs/>
          <w:color w:val="1D1B11"/>
          <w:sz w:val="22"/>
          <w:szCs w:val="22"/>
          <w:u w:color="1D1B11"/>
        </w:rPr>
        <w:t>(Eph 5:3-4)</w:t>
      </w:r>
      <w:r>
        <w:rPr>
          <w:rFonts w:ascii="Open Sans" w:hAnsi="Open Sans"/>
          <w:color w:val="1D1B11"/>
          <w:sz w:val="22"/>
          <w:szCs w:val="22"/>
          <w:u w:color="1D1B11"/>
        </w:rPr>
        <w:t xml:space="preserve">, in their church attendance </w:t>
      </w:r>
      <w:r>
        <w:rPr>
          <w:rFonts w:ascii="Open Sans" w:hAnsi="Open Sans"/>
          <w:i/>
          <w:iCs/>
          <w:color w:val="1D1B11"/>
          <w:sz w:val="22"/>
          <w:szCs w:val="22"/>
          <w:u w:color="1D1B11"/>
        </w:rPr>
        <w:t>(Heb 10:25)</w:t>
      </w:r>
      <w:r>
        <w:rPr>
          <w:rFonts w:ascii="Open Sans" w:hAnsi="Open Sans"/>
          <w:color w:val="1D1B11"/>
          <w:sz w:val="22"/>
          <w:szCs w:val="22"/>
          <w:u w:color="1D1B11"/>
        </w:rPr>
        <w:t xml:space="preserve">, service, giving, </w:t>
      </w:r>
      <w:proofErr w:type="spellStart"/>
      <w:r>
        <w:rPr>
          <w:rFonts w:ascii="Open Sans" w:hAnsi="Open Sans"/>
          <w:color w:val="1D1B11"/>
          <w:sz w:val="22"/>
          <w:szCs w:val="22"/>
          <w:u w:color="1D1B11"/>
        </w:rPr>
        <w:t>etc</w:t>
      </w:r>
      <w:proofErr w:type="spellEnd"/>
      <w:r>
        <w:rPr>
          <w:rFonts w:ascii="Open Sans" w:hAnsi="Open Sans"/>
          <w:color w:val="1D1B11"/>
          <w:sz w:val="22"/>
          <w:szCs w:val="22"/>
          <w:u w:color="1D1B11"/>
        </w:rPr>
        <w:t xml:space="preserve">). We will not settle for having someone on the Worship Team simply because they are a good (or even excellent) musician. Being a member of the Worship Team is a position of spiritual leadership within the church, since you are both shepherding people spiritually through music and setting an example for them of what a life of worship looks like.  For this reason members will be expected to be strong examples of faith, love, life, speech and purity </w:t>
      </w:r>
      <w:r>
        <w:rPr>
          <w:rFonts w:ascii="Open Sans" w:hAnsi="Open Sans"/>
          <w:b/>
          <w:bCs/>
          <w:color w:val="1D1B11"/>
          <w:sz w:val="22"/>
          <w:szCs w:val="22"/>
          <w:u w:color="1D1B11"/>
        </w:rPr>
        <w:t xml:space="preserve">(1 Timothy 4:12). </w:t>
      </w:r>
      <w:r>
        <w:rPr>
          <w:rFonts w:ascii="Open Sans" w:hAnsi="Open Sans"/>
          <w:color w:val="1D1B11"/>
          <w:sz w:val="22"/>
          <w:szCs w:val="22"/>
          <w:u w:color="1D1B11"/>
        </w:rPr>
        <w:t xml:space="preserve">If a member consistently fails to live a life worthy of the calling of </w:t>
      </w:r>
      <w:r w:rsidR="00F768E3">
        <w:rPr>
          <w:rFonts w:ascii="Open Sans" w:hAnsi="Open Sans"/>
          <w:color w:val="1D1B11"/>
          <w:sz w:val="22"/>
          <w:szCs w:val="22"/>
          <w:u w:color="1D1B11"/>
        </w:rPr>
        <w:t>Christ,</w:t>
      </w:r>
      <w:r>
        <w:rPr>
          <w:rFonts w:ascii="Open Sans" w:hAnsi="Open Sans"/>
          <w:color w:val="1D1B11"/>
          <w:sz w:val="22"/>
          <w:szCs w:val="22"/>
          <w:u w:color="1D1B11"/>
        </w:rPr>
        <w:t xml:space="preserve"> they will be asked to step down from the Worship</w:t>
      </w:r>
      <w:r>
        <w:rPr>
          <w:rFonts w:ascii="Open Sans" w:hAnsi="Open Sans"/>
          <w:color w:val="1D1B11"/>
          <w:sz w:val="22"/>
          <w:szCs w:val="22"/>
          <w:u w:color="1D1B11"/>
          <w:lang w:val="it-IT"/>
        </w:rPr>
        <w:t xml:space="preserve"> Team. </w:t>
      </w:r>
    </w:p>
    <w:p w:rsidR="009B7A1D" w:rsidRDefault="00000000">
      <w:pPr>
        <w:pStyle w:val="BodyA"/>
        <w:spacing w:after="60"/>
        <w:rPr>
          <w:rFonts w:ascii="Open Sans" w:eastAsia="Open Sans" w:hAnsi="Open Sans" w:cs="Open Sans"/>
          <w:b/>
          <w:bCs/>
          <w:i/>
          <w:iCs/>
          <w:color w:val="1D1B11"/>
          <w:sz w:val="22"/>
          <w:szCs w:val="22"/>
          <w:u w:color="1D1B11"/>
        </w:rPr>
      </w:pPr>
      <w:r>
        <w:rPr>
          <w:rFonts w:ascii="Open Sans" w:hAnsi="Open Sans"/>
          <w:b/>
          <w:bCs/>
          <w:i/>
          <w:iCs/>
          <w:color w:val="1D1B11"/>
          <w:sz w:val="22"/>
          <w:szCs w:val="22"/>
          <w:u w:color="1D1B11"/>
        </w:rPr>
        <w:t>One of the main things we are looking for in Worship Team members is a humble “</w:t>
      </w:r>
      <w:proofErr w:type="spellStart"/>
      <w:proofErr w:type="gramStart"/>
      <w:r w:rsidR="00F768E3">
        <w:rPr>
          <w:rFonts w:ascii="Open Sans" w:hAnsi="Open Sans"/>
          <w:b/>
          <w:bCs/>
          <w:i/>
          <w:iCs/>
          <w:color w:val="1D1B11"/>
          <w:sz w:val="22"/>
          <w:szCs w:val="22"/>
          <w:u w:color="1D1B11"/>
          <w:lang w:val="nl-NL"/>
        </w:rPr>
        <w:t>servant</w:t>
      </w:r>
      <w:proofErr w:type="spellEnd"/>
      <w:r>
        <w:rPr>
          <w:rFonts w:ascii="Open Sans" w:hAnsi="Open Sans"/>
          <w:b/>
          <w:bCs/>
          <w:i/>
          <w:iCs/>
          <w:color w:val="1D1B11"/>
          <w:sz w:val="22"/>
          <w:szCs w:val="22"/>
          <w:u w:color="1D1B11"/>
        </w:rPr>
        <w:t>s</w:t>
      </w:r>
      <w:proofErr w:type="gramEnd"/>
      <w:r>
        <w:rPr>
          <w:rFonts w:ascii="Open Sans" w:hAnsi="Open Sans"/>
          <w:b/>
          <w:bCs/>
          <w:i/>
          <w:iCs/>
          <w:color w:val="1D1B11"/>
          <w:sz w:val="22"/>
          <w:szCs w:val="22"/>
          <w:u w:color="1D1B11"/>
        </w:rPr>
        <w:t xml:space="preserve"> heart”. We want team members who are willing to serve our congregation, by doing whatever they need to do, or are asked to do, in order to help this congregation be strengthened in their relationship and worship of Jesus. </w:t>
      </w:r>
    </w:p>
    <w:p w:rsidR="009B7A1D" w:rsidRDefault="009B7A1D">
      <w:pPr>
        <w:pStyle w:val="BodyA"/>
        <w:spacing w:after="60"/>
        <w:rPr>
          <w:rFonts w:ascii="Franklin Gothic Book" w:eastAsia="Franklin Gothic Book" w:hAnsi="Franklin Gothic Book" w:cs="Franklin Gothic Book"/>
          <w:b/>
          <w:bCs/>
          <w:i/>
          <w:iCs/>
          <w:color w:val="1D1B11"/>
          <w:u w:color="1D1B11"/>
        </w:rPr>
      </w:pPr>
    </w:p>
    <w:p w:rsidR="009B7A1D" w:rsidRDefault="009B7A1D">
      <w:pPr>
        <w:pStyle w:val="BodyA"/>
        <w:spacing w:after="60"/>
        <w:rPr>
          <w:rFonts w:ascii="Franklin Gothic Book" w:eastAsia="Franklin Gothic Book" w:hAnsi="Franklin Gothic Book" w:cs="Franklin Gothic Book"/>
          <w:b/>
          <w:bCs/>
          <w:i/>
          <w:iCs/>
          <w:color w:val="1D1B11"/>
          <w:u w:color="1D1B11"/>
        </w:rPr>
      </w:pPr>
    </w:p>
    <w:p w:rsidR="009B7A1D" w:rsidRDefault="00000000">
      <w:pPr>
        <w:pStyle w:val="BodyA"/>
        <w:spacing w:after="60"/>
        <w:jc w:val="center"/>
        <w:rPr>
          <w:rFonts w:ascii="Montserrat" w:eastAsia="Montserrat" w:hAnsi="Montserrat" w:cs="Montserrat"/>
          <w:b/>
          <w:bCs/>
          <w:color w:val="1D1B11"/>
          <w:u w:val="single" w:color="1D1B11"/>
        </w:rPr>
      </w:pPr>
      <w:r>
        <w:rPr>
          <w:rFonts w:ascii="Montserrat" w:eastAsia="Montserrat" w:hAnsi="Montserrat" w:cs="Montserrat"/>
          <w:b/>
          <w:bCs/>
          <w:color w:val="1D1B11"/>
          <w:u w:val="single" w:color="1D1B11"/>
        </w:rPr>
        <w:t>SERVING THROUGH SIMPLICITY (STYLISTICALLY)</w:t>
      </w:r>
    </w:p>
    <w:p w:rsidR="009B7A1D" w:rsidRPr="0015495C" w:rsidRDefault="00000000">
      <w:pPr>
        <w:pStyle w:val="BodyA"/>
        <w:rPr>
          <w:color w:val="1D1B11"/>
        </w:rPr>
      </w:pPr>
      <w:r w:rsidRPr="0015495C">
        <w:rPr>
          <w:rFonts w:ascii="Open Sans" w:hAnsi="Open Sans"/>
          <w:color w:val="1D1B11"/>
          <w:sz w:val="22"/>
          <w:szCs w:val="22"/>
        </w:rPr>
        <w:t xml:space="preserve">The ultimate goal of the Worship Team is to get out of the way and </w:t>
      </w:r>
      <w:r w:rsidR="00765438">
        <w:rPr>
          <w:rFonts w:ascii="Open Sans" w:hAnsi="Open Sans"/>
          <w:color w:val="1D1B11"/>
          <w:sz w:val="22"/>
          <w:szCs w:val="22"/>
        </w:rPr>
        <w:t>help</w:t>
      </w:r>
      <w:r w:rsidRPr="0015495C">
        <w:rPr>
          <w:rFonts w:ascii="Open Sans" w:hAnsi="Open Sans"/>
          <w:color w:val="1D1B11"/>
          <w:sz w:val="22"/>
          <w:szCs w:val="22"/>
        </w:rPr>
        <w:t xml:space="preserve"> people </w:t>
      </w:r>
      <w:r w:rsidR="00765438">
        <w:rPr>
          <w:rFonts w:ascii="Open Sans" w:hAnsi="Open Sans"/>
          <w:color w:val="1D1B11"/>
          <w:sz w:val="22"/>
          <w:szCs w:val="22"/>
        </w:rPr>
        <w:t xml:space="preserve">fall more and more into </w:t>
      </w:r>
      <w:proofErr w:type="spellStart"/>
      <w:proofErr w:type="gramStart"/>
      <w:r w:rsidR="00765438">
        <w:rPr>
          <w:rFonts w:ascii="Open Sans" w:hAnsi="Open Sans"/>
          <w:color w:val="1D1B11"/>
          <w:sz w:val="22"/>
          <w:szCs w:val="22"/>
        </w:rPr>
        <w:t>a</w:t>
      </w:r>
      <w:proofErr w:type="spellEnd"/>
      <w:proofErr w:type="gramEnd"/>
      <w:r w:rsidR="00765438">
        <w:rPr>
          <w:rFonts w:ascii="Open Sans" w:hAnsi="Open Sans"/>
          <w:color w:val="1D1B11"/>
          <w:sz w:val="22"/>
          <w:szCs w:val="22"/>
        </w:rPr>
        <w:t xml:space="preserve"> intimate experience with Jesus</w:t>
      </w:r>
      <w:r w:rsidRPr="0015495C">
        <w:rPr>
          <w:rFonts w:ascii="Open Sans" w:hAnsi="Open Sans"/>
          <w:color w:val="1D1B11"/>
          <w:sz w:val="22"/>
          <w:szCs w:val="22"/>
        </w:rPr>
        <w:t xml:space="preserve">. The Worship Team should desire to be as un-distracting as possible while they lead so that people can be focused on Christ and not the band. For this reason we will strive for simplicity in our style, both in fashion and in music. Worship Team members will be expected to dress modestly and humbly, not wearing clothes that are overly revealing or flashy. On the musical side of things, we will strive for simplicity.  Simplicity doesn't mean unskilled playing; quite the contrary, it means playing so well, so tightly, so naturally and organically that people forget that we're even on stage and are able to enter in to sing directly to their King. It means that we minimize any overly flashy and distracting musical parts and only play what helps people engage with the Lord. In essence it is about Him becoming greater and us becoming less </w:t>
      </w:r>
      <w:r w:rsidRPr="0015495C">
        <w:rPr>
          <w:rFonts w:ascii="Open Sans" w:hAnsi="Open Sans"/>
          <w:b/>
          <w:bCs/>
          <w:color w:val="1D1B11"/>
          <w:sz w:val="22"/>
          <w:szCs w:val="22"/>
          <w:lang w:val="de-DE"/>
        </w:rPr>
        <w:t xml:space="preserve">(John 3:30). </w:t>
      </w:r>
      <w:r w:rsidRPr="0015495C">
        <w:rPr>
          <w:rFonts w:ascii="Open Sans" w:hAnsi="Open Sans"/>
          <w:color w:val="1D1B11"/>
          <w:sz w:val="22"/>
          <w:szCs w:val="22"/>
        </w:rPr>
        <w:t xml:space="preserve">No egos, no agendas, just the team wanting to do whatever they must to help people encounter God and lift His name high. In order to accomplish this, it would be helpful to think musically in terms of textures and layers. We want each layer and texture to almost be unnoticeable on </w:t>
      </w:r>
      <w:r w:rsidR="00F768E3" w:rsidRPr="0015495C">
        <w:rPr>
          <w:rFonts w:ascii="Open Sans" w:hAnsi="Open Sans"/>
          <w:color w:val="1D1B11"/>
          <w:sz w:val="22"/>
          <w:szCs w:val="22"/>
        </w:rPr>
        <w:t>its</w:t>
      </w:r>
      <w:r w:rsidRPr="0015495C">
        <w:rPr>
          <w:rFonts w:ascii="Open Sans" w:hAnsi="Open Sans"/>
          <w:color w:val="1D1B11"/>
          <w:sz w:val="22"/>
          <w:szCs w:val="22"/>
        </w:rPr>
        <w:t xml:space="preserve"> own, but adding to the whole experience in a way that pushes people closer to their King.</w:t>
      </w:r>
    </w:p>
    <w:p w:rsidR="009B7A1D" w:rsidRDefault="009B7A1D">
      <w:pPr>
        <w:pStyle w:val="BodyA"/>
        <w:spacing w:after="60"/>
        <w:rPr>
          <w:rFonts w:ascii="Franklin Gothic Book" w:eastAsia="Franklin Gothic Book" w:hAnsi="Franklin Gothic Book" w:cs="Franklin Gothic Book"/>
          <w:b/>
          <w:bCs/>
          <w:color w:val="1D1B11"/>
          <w:u w:val="single" w:color="1D1B11"/>
        </w:rPr>
      </w:pPr>
    </w:p>
    <w:p w:rsidR="009B7A1D" w:rsidRDefault="009B7A1D">
      <w:pPr>
        <w:pStyle w:val="BodyA"/>
        <w:spacing w:after="60"/>
        <w:rPr>
          <w:color w:val="1D1B11"/>
          <w:u w:val="single" w:color="1D1B11"/>
        </w:rPr>
      </w:pPr>
    </w:p>
    <w:p w:rsidR="009B7A1D" w:rsidRDefault="009B7A1D">
      <w:pPr>
        <w:pStyle w:val="BodyA"/>
        <w:spacing w:after="60"/>
        <w:rPr>
          <w:color w:val="1D1B11"/>
          <w:u w:val="single" w:color="1D1B11"/>
        </w:rPr>
      </w:pPr>
    </w:p>
    <w:p w:rsidR="009B7A1D" w:rsidRDefault="009B7A1D">
      <w:pPr>
        <w:pStyle w:val="BodyA"/>
        <w:spacing w:after="60"/>
        <w:rPr>
          <w:color w:val="1D1B11"/>
          <w:u w:val="single" w:color="1D1B11"/>
        </w:rPr>
      </w:pPr>
    </w:p>
    <w:p w:rsidR="009B7A1D" w:rsidRDefault="009B7A1D">
      <w:pPr>
        <w:pStyle w:val="BodyA"/>
        <w:spacing w:after="60"/>
        <w:rPr>
          <w:color w:val="1D1B11"/>
          <w:u w:val="single" w:color="1D1B11"/>
        </w:rPr>
      </w:pPr>
    </w:p>
    <w:p w:rsidR="00765438" w:rsidRDefault="00765438">
      <w:pPr>
        <w:pStyle w:val="BodyA"/>
        <w:spacing w:after="60"/>
        <w:rPr>
          <w:color w:val="1D1B11"/>
          <w:u w:val="single" w:color="1D1B11"/>
        </w:rPr>
      </w:pPr>
    </w:p>
    <w:p w:rsidR="00765438" w:rsidRDefault="00765438">
      <w:pPr>
        <w:pStyle w:val="BodyA"/>
        <w:spacing w:after="60"/>
        <w:rPr>
          <w:color w:val="1D1B11"/>
          <w:u w:val="single" w:color="1D1B11"/>
        </w:rPr>
      </w:pPr>
    </w:p>
    <w:p w:rsidR="009B7A1D" w:rsidRDefault="009B7A1D">
      <w:pPr>
        <w:pStyle w:val="BodyA"/>
        <w:spacing w:after="60"/>
        <w:rPr>
          <w:color w:val="1D1B11"/>
          <w:u w:val="single" w:color="1D1B11"/>
        </w:rPr>
      </w:pPr>
    </w:p>
    <w:p w:rsidR="009B7A1D" w:rsidRDefault="009B7A1D">
      <w:pPr>
        <w:pStyle w:val="BodyA"/>
        <w:spacing w:after="60"/>
        <w:rPr>
          <w:color w:val="1D1B11"/>
          <w:u w:val="single" w:color="1D1B11"/>
        </w:rPr>
      </w:pPr>
    </w:p>
    <w:p w:rsidR="009B7A1D" w:rsidRDefault="00000000">
      <w:pPr>
        <w:pStyle w:val="BodyA"/>
        <w:spacing w:after="60"/>
        <w:jc w:val="center"/>
        <w:rPr>
          <w:rFonts w:ascii="Montserrat" w:eastAsia="Montserrat" w:hAnsi="Montserrat" w:cs="Montserrat"/>
          <w:color w:val="1D1B11"/>
          <w:u w:color="1D1B11"/>
        </w:rPr>
      </w:pPr>
      <w:r>
        <w:rPr>
          <w:rFonts w:ascii="Montserrat" w:eastAsia="Montserrat" w:hAnsi="Montserrat" w:cs="Montserrat"/>
          <w:b/>
          <w:bCs/>
          <w:color w:val="1D1B11"/>
          <w:u w:val="single" w:color="1D1B11"/>
        </w:rPr>
        <w:lastRenderedPageBreak/>
        <w:t>PLAYING SKILLFULLY</w:t>
      </w:r>
    </w:p>
    <w:p w:rsidR="009B7A1D" w:rsidRDefault="00000000">
      <w:pPr>
        <w:pStyle w:val="BodyA"/>
        <w:spacing w:after="60"/>
        <w:rPr>
          <w:color w:val="1D1B11"/>
          <w:u w:color="1D1B11"/>
        </w:rPr>
      </w:pPr>
      <w:r>
        <w:rPr>
          <w:rFonts w:ascii="Montserrat" w:eastAsia="Montserrat" w:hAnsi="Montserrat" w:cs="Montserrat"/>
          <w:color w:val="1D1B11"/>
          <w:u w:color="1D1B11"/>
        </w:rPr>
        <w:t>C</w:t>
      </w:r>
      <w:r>
        <w:rPr>
          <w:rFonts w:ascii="Open Sans" w:hAnsi="Open Sans"/>
          <w:color w:val="1D1B11"/>
          <w:sz w:val="22"/>
          <w:szCs w:val="22"/>
          <w:u w:color="1D1B11"/>
        </w:rPr>
        <w:t xml:space="preserve">reating a seamless musical experience takes a lot of skill. We desire for the members of the Worship Team to be skillful musicians who consistently look to improve the talents God has given them. Indeed, the Lord Himself commands that we play skillfully for Him </w:t>
      </w:r>
      <w:r>
        <w:rPr>
          <w:rFonts w:ascii="Open Sans" w:hAnsi="Open Sans"/>
          <w:b/>
          <w:bCs/>
          <w:color w:val="1D1B11"/>
          <w:sz w:val="22"/>
          <w:szCs w:val="22"/>
          <w:u w:color="1D1B11"/>
        </w:rPr>
        <w:t>(Psalm 33:3)</w:t>
      </w:r>
      <w:r>
        <w:rPr>
          <w:rFonts w:ascii="Open Sans" w:hAnsi="Open Sans"/>
          <w:color w:val="1D1B11"/>
          <w:sz w:val="22"/>
          <w:szCs w:val="22"/>
          <w:u w:color="1D1B11"/>
        </w:rPr>
        <w:t>. It will be expected of Worship Team members that they practice material on a weekly basis (outside of just Team practice) and that they seek out ways to continually improve their craft. We also hope to provide opportunities for conferences on an annual basis where team members will be encouraged to become even better musicians and team players. We want to strive to serve God and out congregation with excellence.</w:t>
      </w:r>
    </w:p>
    <w:p w:rsidR="009B7A1D" w:rsidRDefault="009B7A1D">
      <w:pPr>
        <w:pStyle w:val="BodyA"/>
        <w:spacing w:after="60"/>
        <w:rPr>
          <w:rFonts w:ascii="Franklin Gothic Book" w:eastAsia="Franklin Gothic Book" w:hAnsi="Franklin Gothic Book" w:cs="Franklin Gothic Book"/>
          <w:color w:val="1D1B11"/>
          <w:u w:color="1D1B11"/>
        </w:rPr>
      </w:pPr>
    </w:p>
    <w:p w:rsidR="009B7A1D" w:rsidRDefault="00000000">
      <w:pPr>
        <w:pStyle w:val="BodyA"/>
        <w:spacing w:after="60"/>
        <w:jc w:val="center"/>
        <w:rPr>
          <w:rFonts w:ascii="Montserrat" w:eastAsia="Montserrat" w:hAnsi="Montserrat" w:cs="Montserrat"/>
          <w:color w:val="1D1B11"/>
          <w:u w:val="single" w:color="1D1B11"/>
        </w:rPr>
      </w:pPr>
      <w:r>
        <w:rPr>
          <w:rFonts w:ascii="Montserrat" w:eastAsia="Montserrat" w:hAnsi="Montserrat" w:cs="Montserrat"/>
          <w:b/>
          <w:bCs/>
          <w:color w:val="1D1B11"/>
          <w:u w:val="single" w:color="1D1B11"/>
        </w:rPr>
        <w:t>THINK THEOLOGICALLY</w:t>
      </w:r>
    </w:p>
    <w:p w:rsidR="009B7A1D" w:rsidRDefault="00000000">
      <w:pPr>
        <w:pStyle w:val="BodyA"/>
        <w:spacing w:after="60"/>
        <w:rPr>
          <w:rFonts w:ascii="Open Sans" w:eastAsia="Open Sans" w:hAnsi="Open Sans" w:cs="Open Sans"/>
          <w:b/>
          <w:bCs/>
          <w:color w:val="1D1B11"/>
          <w:sz w:val="22"/>
          <w:szCs w:val="22"/>
          <w:u w:color="1D1B11"/>
        </w:rPr>
      </w:pPr>
      <w:r>
        <w:rPr>
          <w:rFonts w:ascii="Open Sans" w:hAnsi="Open Sans"/>
          <w:color w:val="1D1B11"/>
          <w:sz w:val="22"/>
          <w:szCs w:val="22"/>
          <w:u w:color="1D1B11"/>
        </w:rPr>
        <w:t xml:space="preserve">Besides playing skillfully, we want team members to think theologically. That is, we want them to have a proper understanding of the Biblical doctrines about God, creation, sin, salvation, the church, worship and more. Besides having team members who are theologically sound, we will strive to select songs that rightly teach and emphasize the truth of God’s Word in a thoughtful, accurate, and compelling way. Songs are one of the best ways to teach, and it is important that the partners of our church leave each week with songs of substance in their minds and mouths. Jesus said that the Father seeks worshipers who will worship Him in Spirit and in </w:t>
      </w:r>
      <w:r>
        <w:rPr>
          <w:rFonts w:ascii="Open Sans" w:hAnsi="Open Sans"/>
          <w:b/>
          <w:bCs/>
          <w:i/>
          <w:iCs/>
          <w:color w:val="1D1B11"/>
          <w:sz w:val="22"/>
          <w:szCs w:val="22"/>
          <w:u w:color="1D1B11"/>
          <w:lang w:val="de-DE"/>
        </w:rPr>
        <w:t>TRUTH</w:t>
      </w:r>
      <w:r>
        <w:rPr>
          <w:rFonts w:ascii="Open Sans" w:hAnsi="Open Sans"/>
          <w:b/>
          <w:bCs/>
          <w:color w:val="1D1B11"/>
          <w:sz w:val="22"/>
          <w:szCs w:val="22"/>
          <w:u w:color="1D1B11"/>
        </w:rPr>
        <w:t xml:space="preserve"> (John 4:22)</w:t>
      </w:r>
      <w:r>
        <w:rPr>
          <w:rFonts w:ascii="Open Sans" w:hAnsi="Open Sans"/>
          <w:color w:val="1D1B11"/>
          <w:sz w:val="22"/>
          <w:szCs w:val="22"/>
          <w:u w:color="1D1B11"/>
        </w:rPr>
        <w:t xml:space="preserve"> and that if we are to worship Him, we </w:t>
      </w:r>
      <w:r>
        <w:rPr>
          <w:rFonts w:ascii="Open Sans" w:hAnsi="Open Sans"/>
          <w:b/>
          <w:bCs/>
          <w:i/>
          <w:iCs/>
          <w:color w:val="1D1B11"/>
          <w:sz w:val="22"/>
          <w:szCs w:val="22"/>
          <w:u w:color="1D1B11"/>
          <w:lang w:val="de-DE"/>
        </w:rPr>
        <w:t>MUST</w:t>
      </w:r>
      <w:r>
        <w:rPr>
          <w:rFonts w:ascii="Open Sans" w:hAnsi="Open Sans"/>
          <w:i/>
          <w:iCs/>
          <w:color w:val="1D1B11"/>
          <w:sz w:val="22"/>
          <w:szCs w:val="22"/>
          <w:u w:color="1D1B11"/>
        </w:rPr>
        <w:t xml:space="preserve"> </w:t>
      </w:r>
      <w:r>
        <w:rPr>
          <w:rFonts w:ascii="Open Sans" w:hAnsi="Open Sans"/>
          <w:color w:val="1D1B11"/>
          <w:sz w:val="22"/>
          <w:szCs w:val="22"/>
          <w:u w:color="1D1B11"/>
        </w:rPr>
        <w:t xml:space="preserve">worship Him this way </w:t>
      </w:r>
      <w:r>
        <w:rPr>
          <w:rFonts w:ascii="Open Sans" w:hAnsi="Open Sans"/>
          <w:b/>
          <w:bCs/>
          <w:color w:val="1D1B11"/>
          <w:sz w:val="22"/>
          <w:szCs w:val="22"/>
          <w:u w:color="1D1B11"/>
        </w:rPr>
        <w:t>(v23).</w:t>
      </w:r>
    </w:p>
    <w:p w:rsidR="009B7A1D" w:rsidRDefault="009B7A1D">
      <w:pPr>
        <w:pStyle w:val="BodyA"/>
        <w:spacing w:after="60"/>
        <w:rPr>
          <w:rFonts w:ascii="Franklin Gothic Book" w:eastAsia="Franklin Gothic Book" w:hAnsi="Franklin Gothic Book" w:cs="Franklin Gothic Book"/>
          <w:color w:val="1D1B11"/>
          <w:u w:color="1D1B11"/>
        </w:rPr>
      </w:pPr>
    </w:p>
    <w:p w:rsidR="009B7A1D" w:rsidRDefault="009B7A1D">
      <w:pPr>
        <w:pStyle w:val="BodyA"/>
        <w:spacing w:after="60"/>
        <w:rPr>
          <w:rFonts w:ascii="Franklin Gothic Book" w:eastAsia="Franklin Gothic Book" w:hAnsi="Franklin Gothic Book" w:cs="Franklin Gothic Book"/>
          <w:color w:val="1D1B11"/>
          <w:u w:color="1D1B11"/>
        </w:rPr>
      </w:pPr>
    </w:p>
    <w:p w:rsidR="009B7A1D" w:rsidRDefault="00000000">
      <w:pPr>
        <w:pStyle w:val="BodyA"/>
        <w:spacing w:after="60"/>
        <w:jc w:val="center"/>
        <w:rPr>
          <w:rFonts w:ascii="Montserrat" w:eastAsia="Montserrat" w:hAnsi="Montserrat" w:cs="Montserrat"/>
          <w:color w:val="1D1B11"/>
          <w:u w:color="1D1B11"/>
          <w:lang w:val="de-DE"/>
        </w:rPr>
      </w:pPr>
      <w:r>
        <w:rPr>
          <w:rFonts w:ascii="Montserrat" w:eastAsia="Montserrat" w:hAnsi="Montserrat" w:cs="Montserrat"/>
          <w:b/>
          <w:bCs/>
          <w:color w:val="1D1B11"/>
          <w:u w:val="single" w:color="1D1B11"/>
          <w:lang w:val="de-DE"/>
        </w:rPr>
        <w:t>VOLUNTEER BASED</w:t>
      </w:r>
    </w:p>
    <w:p w:rsidR="009B7A1D" w:rsidRDefault="00000000">
      <w:pPr>
        <w:pStyle w:val="BodyA"/>
        <w:rPr>
          <w:rFonts w:ascii="Open Sans" w:eastAsia="Open Sans" w:hAnsi="Open Sans" w:cs="Open Sans"/>
          <w:color w:val="1D1B11"/>
          <w:sz w:val="22"/>
          <w:szCs w:val="22"/>
          <w:u w:color="1D1B11"/>
        </w:rPr>
      </w:pPr>
      <w:r>
        <w:rPr>
          <w:rFonts w:ascii="Montserrat" w:eastAsia="Montserrat" w:hAnsi="Montserrat" w:cs="Montserrat"/>
          <w:color w:val="1D1B11"/>
          <w:u w:color="1D1B11"/>
        </w:rPr>
        <w:t>The C</w:t>
      </w:r>
      <w:r>
        <w:rPr>
          <w:rFonts w:ascii="Open Sans" w:hAnsi="Open Sans"/>
          <w:color w:val="1D1B11"/>
          <w:sz w:val="22"/>
          <w:szCs w:val="22"/>
          <w:u w:color="1D1B11"/>
        </w:rPr>
        <w:t xml:space="preserve">ompass Worship team is volunteer based and made up of committed members of Compass Community Church. </w:t>
      </w:r>
      <w:r>
        <w:rPr>
          <w:rFonts w:ascii="Open Sans" w:hAnsi="Open Sans"/>
          <w:b/>
          <w:bCs/>
          <w:color w:val="1D1B11"/>
          <w:sz w:val="22"/>
          <w:szCs w:val="22"/>
          <w:u w:color="1D1B11"/>
          <w:shd w:val="clear" w:color="auto" w:fill="FFFFFF"/>
        </w:rPr>
        <w:t>Ephesians 4:11-13, and 16</w:t>
      </w:r>
      <w:r>
        <w:rPr>
          <w:rFonts w:ascii="Open Sans" w:hAnsi="Open Sans"/>
          <w:color w:val="1D1B11"/>
          <w:sz w:val="22"/>
          <w:szCs w:val="22"/>
          <w:u w:color="1D1B11"/>
          <w:shd w:val="clear" w:color="auto" w:fill="FFFFFF"/>
        </w:rPr>
        <w:t xml:space="preserve"> states that God has given the church pastors, teachers, and leaders in order to “</w:t>
      </w:r>
      <w:r>
        <w:rPr>
          <w:rFonts w:ascii="Open Sans" w:hAnsi="Open Sans"/>
          <w:b/>
          <w:bCs/>
          <w:i/>
          <w:iCs/>
          <w:color w:val="1D1B11"/>
          <w:sz w:val="22"/>
          <w:szCs w:val="22"/>
          <w:u w:color="1D1B11"/>
          <w:shd w:val="clear" w:color="auto" w:fill="FFFFFF"/>
        </w:rPr>
        <w:t>equip the saints for the work of the ministry”</w:t>
      </w:r>
      <w:r>
        <w:rPr>
          <w:rFonts w:ascii="Open Sans" w:hAnsi="Open Sans"/>
          <w:color w:val="1D1B11"/>
          <w:sz w:val="22"/>
          <w:szCs w:val="22"/>
          <w:u w:color="1D1B11"/>
          <w:shd w:val="clear" w:color="auto" w:fill="FFFFFF"/>
        </w:rPr>
        <w:t xml:space="preserve"> so that the whole body might be strengthened and grow into maturity in Christ. In other words, God has freely given gifts to members of His church so that they might freely use them to bless the other believers </w:t>
      </w:r>
      <w:r>
        <w:rPr>
          <w:rFonts w:ascii="Open Sans" w:hAnsi="Open Sans"/>
          <w:b/>
          <w:bCs/>
          <w:color w:val="1D1B11"/>
          <w:sz w:val="22"/>
          <w:szCs w:val="22"/>
          <w:u w:color="1D1B11"/>
          <w:shd w:val="clear" w:color="auto" w:fill="FFFFFF"/>
        </w:rPr>
        <w:t>(1 Corinthians 12:7)</w:t>
      </w:r>
      <w:r>
        <w:rPr>
          <w:rFonts w:ascii="Open Sans" w:hAnsi="Open Sans"/>
          <w:color w:val="1D1B11"/>
          <w:sz w:val="22"/>
          <w:szCs w:val="22"/>
          <w:u w:color="1D1B11"/>
          <w:shd w:val="clear" w:color="auto" w:fill="FFFFFF"/>
        </w:rPr>
        <w:t xml:space="preserve"> and spur them on toward love and good deeds </w:t>
      </w:r>
      <w:r>
        <w:rPr>
          <w:rFonts w:ascii="Open Sans" w:hAnsi="Open Sans"/>
          <w:b/>
          <w:bCs/>
          <w:color w:val="1D1B11"/>
          <w:sz w:val="22"/>
          <w:szCs w:val="22"/>
          <w:u w:color="1D1B11"/>
          <w:shd w:val="clear" w:color="auto" w:fill="FFFFFF"/>
        </w:rPr>
        <w:t>(Hebrews 10:24)</w:t>
      </w:r>
      <w:r>
        <w:rPr>
          <w:rFonts w:ascii="Open Sans" w:hAnsi="Open Sans"/>
          <w:color w:val="1D1B11"/>
          <w:sz w:val="22"/>
          <w:szCs w:val="22"/>
          <w:u w:color="1D1B11"/>
          <w:shd w:val="clear" w:color="auto" w:fill="FFFFFF"/>
        </w:rPr>
        <w:t xml:space="preserve">. This means we do not pay professional musicians to play. The Compass Worship team will be made up of godly, servant-minded, committed volunteers who want to help their fellow brothers and sisters worship Jesus fervently and passionately.  </w:t>
      </w:r>
    </w:p>
    <w:p w:rsidR="009B7A1D" w:rsidRDefault="009B7A1D">
      <w:pPr>
        <w:pStyle w:val="BodyA"/>
        <w:spacing w:after="60"/>
        <w:rPr>
          <w:rFonts w:ascii="Franklin Gothic Book" w:eastAsia="Franklin Gothic Book" w:hAnsi="Franklin Gothic Book" w:cs="Franklin Gothic Book"/>
          <w:i/>
          <w:iCs/>
          <w:color w:val="1D1B11"/>
          <w:u w:color="1D1B11"/>
        </w:rPr>
      </w:pPr>
    </w:p>
    <w:p w:rsidR="009B7A1D" w:rsidRDefault="009B7A1D">
      <w:pPr>
        <w:pStyle w:val="BodyA"/>
        <w:jc w:val="center"/>
        <w:rPr>
          <w:rFonts w:ascii="Open Sans" w:eastAsia="Open Sans" w:hAnsi="Open Sans" w:cs="Open Sans"/>
          <w:i/>
          <w:iCs/>
          <w:color w:val="1D1B11"/>
          <w:u w:val="single" w:color="1D1B11"/>
        </w:rPr>
      </w:pPr>
    </w:p>
    <w:p w:rsidR="009B7A1D" w:rsidRDefault="009B7A1D">
      <w:pPr>
        <w:pStyle w:val="BodyA"/>
        <w:jc w:val="center"/>
        <w:rPr>
          <w:rFonts w:ascii="Open Sans" w:eastAsia="Open Sans" w:hAnsi="Open Sans" w:cs="Open Sans"/>
          <w:i/>
          <w:iCs/>
          <w:color w:val="1D1B11"/>
          <w:u w:color="1D1B11"/>
        </w:rPr>
      </w:pPr>
    </w:p>
    <w:p w:rsidR="009B7A1D" w:rsidRDefault="00000000">
      <w:pPr>
        <w:pStyle w:val="BodyA"/>
        <w:jc w:val="center"/>
      </w:pPr>
      <w:r>
        <w:rPr>
          <w:rFonts w:ascii="Open Sans" w:hAnsi="Open Sans"/>
          <w:i/>
          <w:iCs/>
          <w:color w:val="1D1B11"/>
          <w:u w:color="1D1B11"/>
        </w:rPr>
        <w:t>Thank you and God bless you as you serve Him!</w:t>
      </w:r>
    </w:p>
    <w:sectPr w:rsidR="009B7A1D">
      <w:headerReference w:type="default" r:id="rId7"/>
      <w:footerReference w:type="default" r:id="rId8"/>
      <w:pgSz w:w="12240" w:h="15840"/>
      <w:pgMar w:top="810" w:right="630" w:bottom="54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6C1A" w:rsidRDefault="006A6C1A">
      <w:r>
        <w:separator/>
      </w:r>
    </w:p>
  </w:endnote>
  <w:endnote w:type="continuationSeparator" w:id="0">
    <w:p w:rsidR="006A6C1A" w:rsidRDefault="006A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Montserrat">
    <w:panose1 w:val="020B0604020202020204"/>
    <w:charset w:val="4D"/>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7A1D" w:rsidRDefault="009B7A1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6C1A" w:rsidRDefault="006A6C1A">
      <w:r>
        <w:separator/>
      </w:r>
    </w:p>
  </w:footnote>
  <w:footnote w:type="continuationSeparator" w:id="0">
    <w:p w:rsidR="006A6C1A" w:rsidRDefault="006A6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7A1D" w:rsidRDefault="009B7A1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2FDB"/>
    <w:multiLevelType w:val="hybridMultilevel"/>
    <w:tmpl w:val="B8C2A122"/>
    <w:numStyleLink w:val="ImportedStyle1"/>
  </w:abstractNum>
  <w:abstractNum w:abstractNumId="1" w15:restartNumberingAfterBreak="0">
    <w:nsid w:val="07FF6CFC"/>
    <w:multiLevelType w:val="hybridMultilevel"/>
    <w:tmpl w:val="B8C2A122"/>
    <w:styleLink w:val="ImportedStyle1"/>
    <w:lvl w:ilvl="0" w:tplc="151C18D8">
      <w:start w:val="1"/>
      <w:numFmt w:val="bullet"/>
      <w:lvlText w:val="·"/>
      <w:lvlJc w:val="left"/>
      <w:pPr>
        <w:tabs>
          <w:tab w:val="num" w:pos="220"/>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8EF06E">
      <w:start w:val="1"/>
      <w:numFmt w:val="bullet"/>
      <w:lvlText w:val="o"/>
      <w:lvlJc w:val="left"/>
      <w:pPr>
        <w:tabs>
          <w:tab w:val="left" w:pos="220"/>
          <w:tab w:val="left" w:pos="720"/>
        </w:tabs>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B8ED78A">
      <w:start w:val="1"/>
      <w:numFmt w:val="bullet"/>
      <w:lvlText w:val="▪"/>
      <w:lvlJc w:val="left"/>
      <w:pPr>
        <w:tabs>
          <w:tab w:val="left" w:pos="220"/>
          <w:tab w:val="left" w:pos="720"/>
        </w:tabs>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A0A481C">
      <w:start w:val="1"/>
      <w:numFmt w:val="bullet"/>
      <w:lvlText w:val="•"/>
      <w:lvlJc w:val="left"/>
      <w:pPr>
        <w:tabs>
          <w:tab w:val="left" w:pos="220"/>
          <w:tab w:val="left" w:pos="72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FC8D266">
      <w:start w:val="1"/>
      <w:numFmt w:val="bullet"/>
      <w:lvlText w:val="o"/>
      <w:lvlJc w:val="left"/>
      <w:pPr>
        <w:tabs>
          <w:tab w:val="left" w:pos="220"/>
          <w:tab w:val="left" w:pos="720"/>
        </w:tabs>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CB41884">
      <w:start w:val="1"/>
      <w:numFmt w:val="bullet"/>
      <w:lvlText w:val="▪"/>
      <w:lvlJc w:val="left"/>
      <w:pPr>
        <w:tabs>
          <w:tab w:val="left" w:pos="220"/>
          <w:tab w:val="left" w:pos="720"/>
        </w:tabs>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D1FE7952">
      <w:start w:val="1"/>
      <w:numFmt w:val="bullet"/>
      <w:lvlText w:val="•"/>
      <w:lvlJc w:val="left"/>
      <w:pPr>
        <w:tabs>
          <w:tab w:val="left" w:pos="220"/>
          <w:tab w:val="left" w:pos="72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BA44AEE">
      <w:start w:val="1"/>
      <w:numFmt w:val="bullet"/>
      <w:lvlText w:val="o"/>
      <w:lvlJc w:val="left"/>
      <w:pPr>
        <w:tabs>
          <w:tab w:val="left" w:pos="220"/>
          <w:tab w:val="left" w:pos="720"/>
        </w:tabs>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930F348">
      <w:start w:val="1"/>
      <w:numFmt w:val="bullet"/>
      <w:lvlText w:val="▪"/>
      <w:lvlJc w:val="left"/>
      <w:pPr>
        <w:tabs>
          <w:tab w:val="left" w:pos="220"/>
          <w:tab w:val="left" w:pos="720"/>
        </w:tabs>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610167105">
    <w:abstractNumId w:val="1"/>
  </w:num>
  <w:num w:numId="2" w16cid:durableId="1162426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A1D"/>
    <w:rsid w:val="0015495C"/>
    <w:rsid w:val="00250F21"/>
    <w:rsid w:val="00346E6C"/>
    <w:rsid w:val="006A6C1A"/>
    <w:rsid w:val="00765438"/>
    <w:rsid w:val="009B7A1D"/>
    <w:rsid w:val="00F76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BD9454"/>
  <w15:docId w15:val="{B1DEDAEC-0A04-7446-A9E4-AED21806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Cambria" w:hAnsi="Cambria" w:cs="Arial Unicode MS"/>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1486</Words>
  <Characters>6929</Characters>
  <Application>Microsoft Office Word</Application>
  <DocSecurity>0</DocSecurity>
  <Lines>1385</Lines>
  <Paragraphs>560</Paragraphs>
  <ScaleCrop>false</ScaleCrop>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Dorrien Hinsey</cp:lastModifiedBy>
  <cp:revision>4</cp:revision>
  <dcterms:created xsi:type="dcterms:W3CDTF">2026-05-19T19:45:00Z</dcterms:created>
  <dcterms:modified xsi:type="dcterms:W3CDTF">2026-05-20T15:30:00Z</dcterms:modified>
</cp:coreProperties>
</file>