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276" w:lineRule="auto"/>
        <w:jc w:val="center"/>
        <w:rPr>
          <w:rFonts w:ascii="Calibri" w:cs="Calibri" w:eastAsia="Calibri" w:hAnsi="Calibri"/>
          <w:sz w:val="28"/>
          <w:szCs w:val="28"/>
          <w:u w:val="single"/>
        </w:rPr>
      </w:pPr>
      <w:r w:rsidDel="00000000" w:rsidR="00000000" w:rsidRPr="00000000">
        <w:rPr>
          <w:rFonts w:ascii="Calibri" w:cs="Calibri" w:eastAsia="Calibri" w:hAnsi="Calibri"/>
          <w:sz w:val="28"/>
          <w:szCs w:val="28"/>
          <w:rtl w:val="0"/>
        </w:rPr>
        <w:t xml:space="preserve">  </w:t>
      </w:r>
      <w:r w:rsidDel="00000000" w:rsidR="00000000" w:rsidRPr="00000000">
        <w:rPr>
          <w:rFonts w:ascii="Calibri" w:cs="Calibri" w:eastAsia="Calibri" w:hAnsi="Calibri"/>
          <w:sz w:val="28"/>
          <w:szCs w:val="28"/>
          <w:u w:val="single"/>
          <w:rtl w:val="0"/>
        </w:rPr>
        <w:t xml:space="preserve"> Owlegories: The Fruit LEsson 3</w:t>
      </w:r>
    </w:p>
    <w:p w:rsidR="00000000" w:rsidDel="00000000" w:rsidP="00000000" w:rsidRDefault="00000000" w:rsidRPr="00000000" w14:paraId="00000002">
      <w:pPr>
        <w:spacing w:after="200" w:line="276"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Episode: Night Owls and Early Birds- The Fruit (lesson 3)</w:t>
      </w:r>
    </w:p>
    <w:p w:rsidR="00000000" w:rsidDel="00000000" w:rsidP="00000000" w:rsidRDefault="00000000" w:rsidRPr="00000000" w14:paraId="00000003">
      <w:pPr>
        <w:spacing w:after="200" w:line="276"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Main Point: Gentleness, goodness, self control- the next 3 fruit of the spirit </w:t>
      </w:r>
    </w:p>
    <w:p w:rsidR="00000000" w:rsidDel="00000000" w:rsidP="00000000" w:rsidRDefault="00000000" w:rsidRPr="00000000" w14:paraId="00000004">
      <w:pPr>
        <w:spacing w:after="200" w:line="276"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Key passage:  Galatians 5:22-23</w:t>
      </w:r>
    </w:p>
    <w:p w:rsidR="00000000" w:rsidDel="00000000" w:rsidP="00000000" w:rsidRDefault="00000000" w:rsidRPr="00000000" w14:paraId="00000005">
      <w:pPr>
        <w:spacing w:after="200" w:line="276"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Supplies: Lotion,</w:t>
      </w:r>
    </w:p>
    <w:p w:rsidR="00000000" w:rsidDel="00000000" w:rsidP="00000000" w:rsidRDefault="00000000" w:rsidRPr="00000000" w14:paraId="00000006">
      <w:pPr>
        <w:numPr>
          <w:ilvl w:val="0"/>
          <w:numId w:val="4"/>
        </w:numPr>
        <w:spacing w:after="200" w:line="276" w:lineRule="auto"/>
        <w:ind w:left="720" w:hanging="36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Take down prayer requests. Have each kid pray out loud if willing/able</w:t>
      </w:r>
    </w:p>
    <w:p w:rsidR="00000000" w:rsidDel="00000000" w:rsidP="00000000" w:rsidRDefault="00000000" w:rsidRPr="00000000" w14:paraId="00000007">
      <w:pPr>
        <w:spacing w:after="200" w:line="276" w:lineRule="auto"/>
        <w:ind w:left="72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8">
      <w:pPr>
        <w:numPr>
          <w:ilvl w:val="0"/>
          <w:numId w:val="4"/>
        </w:numPr>
        <w:spacing w:after="0" w:afterAutospacing="0" w:line="276" w:lineRule="auto"/>
        <w:ind w:left="720" w:hanging="36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Watch Video Night Owls and Early birds: Episode 3- The FRUIT</w:t>
      </w:r>
    </w:p>
    <w:p w:rsidR="00000000" w:rsidDel="00000000" w:rsidP="00000000" w:rsidRDefault="00000000" w:rsidRPr="00000000" w14:paraId="00000009">
      <w:pPr>
        <w:numPr>
          <w:ilvl w:val="1"/>
          <w:numId w:val="4"/>
        </w:numPr>
        <w:spacing w:after="200" w:line="276" w:lineRule="auto"/>
        <w:ind w:left="1440" w:hanging="36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Present the challenge this month to the kids…. </w:t>
      </w:r>
      <w:r w:rsidDel="00000000" w:rsidR="00000000" w:rsidRPr="00000000">
        <w:rPr>
          <w:rFonts w:ascii="Calibri" w:cs="Calibri" w:eastAsia="Calibri" w:hAnsi="Calibri"/>
          <w:b w:val="1"/>
          <w:sz w:val="28"/>
          <w:szCs w:val="28"/>
          <w:rtl w:val="0"/>
        </w:rPr>
        <w:t xml:space="preserve">“This month we have an extra challenge! We are going to memorize the fruit of the spirit. Today we are talking about LOVE, JOY, and PEACE. Can you repeat that with me a few times?”</w:t>
      </w:r>
      <w:r w:rsidDel="00000000" w:rsidR="00000000" w:rsidRPr="00000000">
        <w:rPr>
          <w:rtl w:val="0"/>
        </w:rPr>
      </w:r>
    </w:p>
    <w:p w:rsidR="00000000" w:rsidDel="00000000" w:rsidP="00000000" w:rsidRDefault="00000000" w:rsidRPr="00000000" w14:paraId="0000000A">
      <w:pPr>
        <w:spacing w:after="200" w:line="276" w:lineRule="auto"/>
        <w:ind w:left="72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B">
      <w:pPr>
        <w:numPr>
          <w:ilvl w:val="0"/>
          <w:numId w:val="4"/>
        </w:numPr>
        <w:spacing w:after="200" w:line="276" w:lineRule="auto"/>
        <w:ind w:left="720" w:hanging="36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Read: Galatians 5:22-23- “But the fruit of the spirit is love, joy, peace, patience, kindness, goodness, faithfulness, gentleness and self control, against such things there is no law.”</w:t>
      </w:r>
    </w:p>
    <w:p w:rsidR="00000000" w:rsidDel="00000000" w:rsidP="00000000" w:rsidRDefault="00000000" w:rsidRPr="00000000" w14:paraId="0000000C">
      <w:pPr>
        <w:spacing w:after="200" w:line="276" w:lineRule="auto"/>
        <w:ind w:left="72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D">
      <w:pPr>
        <w:numPr>
          <w:ilvl w:val="0"/>
          <w:numId w:val="4"/>
        </w:numPr>
        <w:spacing w:after="0" w:afterAutospacing="0" w:line="276" w:lineRule="auto"/>
        <w:ind w:left="72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Bring it home: (right before reading through this give each child a dot of lotion on their hand and have them rub it in).  We have talked for the last 2 weeks about how when we have the Holy Spirit we have the gifts of the spirit. We have these gifts so other people can know God too! Isn’t that so cool?! John 7:20 says “ thus by their fruit you will recognize them.”  Have you ever had someone tell you that you look like your mom or dad? It’s kind of like that! When you choose to be gentle, faithful and self controlled others will see it and recognize you as belonging to God. </w:t>
      </w:r>
    </w:p>
    <w:p w:rsidR="00000000" w:rsidDel="00000000" w:rsidP="00000000" w:rsidRDefault="00000000" w:rsidRPr="00000000" w14:paraId="0000000E">
      <w:pPr>
        <w:numPr>
          <w:ilvl w:val="1"/>
          <w:numId w:val="4"/>
        </w:numPr>
        <w:spacing w:after="20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Also, how do your hands feel after the lotion? It feels smooth and soft. That’s kind of how gentleness is! When we choose to be gentle it feels smooth and soft to them.</w:t>
      </w:r>
    </w:p>
    <w:p w:rsidR="00000000" w:rsidDel="00000000" w:rsidP="00000000" w:rsidRDefault="00000000" w:rsidRPr="00000000" w14:paraId="0000000F">
      <w:pPr>
        <w:spacing w:after="200" w:line="276" w:lineRule="auto"/>
        <w:ind w:left="72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10">
      <w:pPr>
        <w:numPr>
          <w:ilvl w:val="0"/>
          <w:numId w:val="4"/>
        </w:numPr>
        <w:spacing w:after="200" w:line="276" w:lineRule="auto"/>
        <w:ind w:left="720" w:hanging="36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Activity: Fruit of the spirit coloring sheet</w:t>
      </w:r>
    </w:p>
    <w:p w:rsidR="00000000" w:rsidDel="00000000" w:rsidP="00000000" w:rsidRDefault="00000000" w:rsidRPr="00000000" w14:paraId="00000011">
      <w:pPr>
        <w:spacing w:after="200" w:line="276" w:lineRule="auto"/>
        <w:rPr>
          <w:rFonts w:ascii="Calibri" w:cs="Calibri" w:eastAsia="Calibri" w:hAnsi="Calibri"/>
          <w:sz w:val="28"/>
          <w:szCs w:val="28"/>
        </w:rPr>
      </w:pPr>
      <w:bookmarkStart w:colFirst="0" w:colLast="0" w:name="_x3xyzi6gnniw" w:id="0"/>
      <w:bookmarkEnd w:id="0"/>
      <w:r w:rsidDel="00000000" w:rsidR="00000000" w:rsidRPr="00000000">
        <w:rPr>
          <w:rFonts w:ascii="Calibri" w:cs="Calibri" w:eastAsia="Calibri" w:hAnsi="Calibri"/>
          <w:sz w:val="28"/>
          <w:szCs w:val="28"/>
          <w:rtl w:val="0"/>
        </w:rPr>
        <w:t xml:space="preserve">Discussion Questions: </w:t>
      </w:r>
    </w:p>
    <w:p w:rsidR="00000000" w:rsidDel="00000000" w:rsidP="00000000" w:rsidRDefault="00000000" w:rsidRPr="00000000" w14:paraId="00000012">
      <w:pPr>
        <w:numPr>
          <w:ilvl w:val="0"/>
          <w:numId w:val="2"/>
        </w:numPr>
        <w:spacing w:after="0" w:afterAutospacing="0" w:line="276" w:lineRule="auto"/>
        <w:ind w:left="1440" w:hanging="360"/>
        <w:rPr>
          <w:rFonts w:ascii="Calibri" w:cs="Calibri" w:eastAsia="Calibri" w:hAnsi="Calibri"/>
          <w:sz w:val="28"/>
          <w:szCs w:val="28"/>
          <w:u w:val="none"/>
        </w:rPr>
      </w:pPr>
      <w:bookmarkStart w:colFirst="0" w:colLast="0" w:name="_lj77yiv7b9d3" w:id="1"/>
      <w:bookmarkEnd w:id="1"/>
      <w:r w:rsidDel="00000000" w:rsidR="00000000" w:rsidRPr="00000000">
        <w:rPr>
          <w:rFonts w:ascii="Calibri" w:cs="Calibri" w:eastAsia="Calibri" w:hAnsi="Calibri"/>
          <w:sz w:val="28"/>
          <w:szCs w:val="28"/>
          <w:rtl w:val="0"/>
        </w:rPr>
        <w:t xml:space="preserve">What is a faithful person- someone who lives with integrity, is devoted to Christ and others. It’s someone that others look up to.</w:t>
      </w:r>
    </w:p>
    <w:p w:rsidR="00000000" w:rsidDel="00000000" w:rsidP="00000000" w:rsidRDefault="00000000" w:rsidRPr="00000000" w14:paraId="00000013">
      <w:pPr>
        <w:numPr>
          <w:ilvl w:val="0"/>
          <w:numId w:val="2"/>
        </w:numPr>
        <w:spacing w:after="0" w:afterAutospacing="0" w:line="276" w:lineRule="auto"/>
        <w:ind w:left="1440" w:hanging="360"/>
        <w:rPr>
          <w:rFonts w:ascii="Calibri" w:cs="Calibri" w:eastAsia="Calibri" w:hAnsi="Calibri"/>
          <w:sz w:val="28"/>
          <w:szCs w:val="28"/>
          <w:u w:val="none"/>
        </w:rPr>
      </w:pPr>
      <w:bookmarkStart w:colFirst="0" w:colLast="0" w:name="_e7wr503027qf" w:id="2"/>
      <w:bookmarkEnd w:id="2"/>
      <w:r w:rsidDel="00000000" w:rsidR="00000000" w:rsidRPr="00000000">
        <w:rPr>
          <w:rFonts w:ascii="Calibri" w:cs="Calibri" w:eastAsia="Calibri" w:hAnsi="Calibri"/>
          <w:sz w:val="28"/>
          <w:szCs w:val="28"/>
          <w:rtl w:val="0"/>
        </w:rPr>
        <w:t xml:space="preserve">Is gentleness the same as weakness?- NO! Gentleness is meekness which is power that also has self control. 1 Samuel 22:36- “You have given me the shield of your salvation and your gentleness made me great.”</w:t>
      </w:r>
    </w:p>
    <w:p w:rsidR="00000000" w:rsidDel="00000000" w:rsidP="00000000" w:rsidRDefault="00000000" w:rsidRPr="00000000" w14:paraId="00000014">
      <w:pPr>
        <w:numPr>
          <w:ilvl w:val="0"/>
          <w:numId w:val="2"/>
        </w:numPr>
        <w:spacing w:after="200" w:line="276" w:lineRule="auto"/>
        <w:ind w:left="1440" w:hanging="360"/>
        <w:rPr>
          <w:rFonts w:ascii="Calibri" w:cs="Calibri" w:eastAsia="Calibri" w:hAnsi="Calibri"/>
          <w:sz w:val="28"/>
          <w:szCs w:val="28"/>
          <w:u w:val="none"/>
        </w:rPr>
      </w:pPr>
      <w:bookmarkStart w:colFirst="0" w:colLast="0" w:name="_11sxtos79ypu" w:id="3"/>
      <w:bookmarkEnd w:id="3"/>
      <w:r w:rsidDel="00000000" w:rsidR="00000000" w:rsidRPr="00000000">
        <w:rPr>
          <w:rFonts w:ascii="Calibri" w:cs="Calibri" w:eastAsia="Calibri" w:hAnsi="Calibri"/>
          <w:sz w:val="28"/>
          <w:szCs w:val="28"/>
          <w:rtl w:val="0"/>
        </w:rPr>
        <w:t xml:space="preserve">What is self control? Someone who has control over their sinful behavior and focus their power in the right place. For example if your sister makes you made you want to yell and be mean. Self control would not use your voice to yell and be mean but instead to use it in a gentle way to solve the problem.</w:t>
      </w:r>
    </w:p>
    <w:p w:rsidR="00000000" w:rsidDel="00000000" w:rsidP="00000000" w:rsidRDefault="00000000" w:rsidRPr="00000000" w14:paraId="00000015">
      <w:pPr>
        <w:spacing w:after="200" w:line="276" w:lineRule="auto"/>
        <w:ind w:left="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Trivia questions:</w:t>
      </w:r>
    </w:p>
    <w:p w:rsidR="00000000" w:rsidDel="00000000" w:rsidP="00000000" w:rsidRDefault="00000000" w:rsidRPr="00000000" w14:paraId="00000016">
      <w:pPr>
        <w:numPr>
          <w:ilvl w:val="0"/>
          <w:numId w:val="3"/>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What is our memory verse for these 3 episodes? Galatians 5:22-23</w:t>
      </w:r>
    </w:p>
    <w:p w:rsidR="00000000" w:rsidDel="00000000" w:rsidP="00000000" w:rsidRDefault="00000000" w:rsidRPr="00000000" w14:paraId="00000017">
      <w:pPr>
        <w:numPr>
          <w:ilvl w:val="0"/>
          <w:numId w:val="3"/>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What 3 fruit of the spirit were discussed today? Faithfulness, gentleness and self control</w:t>
      </w:r>
    </w:p>
    <w:p w:rsidR="00000000" w:rsidDel="00000000" w:rsidP="00000000" w:rsidRDefault="00000000" w:rsidRPr="00000000" w14:paraId="00000018">
      <w:pPr>
        <w:numPr>
          <w:ilvl w:val="0"/>
          <w:numId w:val="3"/>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What common fruit is not actually a berry? Strawberry</w:t>
      </w:r>
    </w:p>
    <w:p w:rsidR="00000000" w:rsidDel="00000000" w:rsidP="00000000" w:rsidRDefault="00000000" w:rsidRPr="00000000" w14:paraId="00000019">
      <w:pPr>
        <w:numPr>
          <w:ilvl w:val="0"/>
          <w:numId w:val="3"/>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What are the 9 fruit of the spirit?</w:t>
      </w:r>
    </w:p>
    <w:p w:rsidR="00000000" w:rsidDel="00000000" w:rsidP="00000000" w:rsidRDefault="00000000" w:rsidRPr="00000000" w14:paraId="0000001A">
      <w:pPr>
        <w:numPr>
          <w:ilvl w:val="0"/>
          <w:numId w:val="3"/>
        </w:numPr>
        <w:spacing w:after="20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What do Koala’s eat ? Eucalyptus leaves</w:t>
      </w:r>
    </w:p>
    <w:p w:rsidR="00000000" w:rsidDel="00000000" w:rsidP="00000000" w:rsidRDefault="00000000" w:rsidRPr="00000000" w14:paraId="0000001B">
      <w:pPr>
        <w:spacing w:after="200" w:line="276" w:lineRule="auto"/>
        <w:ind w:left="72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1C">
      <w:pPr>
        <w:spacing w:after="200" w:line="276" w:lineRule="auto"/>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1D">
      <w:pPr>
        <w:spacing w:after="200" w:line="276" w:lineRule="auto"/>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1E">
      <w:pPr>
        <w:spacing w:after="200" w:line="276"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Additional activities:</w:t>
      </w:r>
    </w:p>
    <w:p w:rsidR="00000000" w:rsidDel="00000000" w:rsidP="00000000" w:rsidRDefault="00000000" w:rsidRPr="00000000" w14:paraId="0000001F">
      <w:pPr>
        <w:numPr>
          <w:ilvl w:val="0"/>
          <w:numId w:val="1"/>
        </w:numPr>
        <w:spacing w:after="200" w:line="276" w:lineRule="auto"/>
        <w:ind w:left="720" w:hanging="36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Additional worship songs (seed of worship on right now media)</w:t>
      </w:r>
    </w:p>
    <w:p w:rsidR="00000000" w:rsidDel="00000000" w:rsidP="00000000" w:rsidRDefault="00000000" w:rsidRPr="00000000" w14:paraId="00000020">
      <w:pPr>
        <w:spacing w:after="200" w:line="276" w:lineRule="auto"/>
        <w:ind w:left="72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21">
      <w:pPr>
        <w:spacing w:after="200" w:line="276" w:lineRule="auto"/>
        <w:rPr>
          <w:rFonts w:ascii="Calibri" w:cs="Calibri" w:eastAsia="Calibri" w:hAnsi="Calibri"/>
          <w:sz w:val="36"/>
          <w:szCs w:val="36"/>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